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5C" w:rsidRDefault="00052A5C" w:rsidP="00DE4598">
      <w:pPr>
        <w:keepNext/>
        <w:ind w:left="-567"/>
        <w:textAlignment w:val="baseline"/>
        <w:rPr>
          <w:color w:val="000000"/>
        </w:rPr>
      </w:pPr>
    </w:p>
    <w:p w:rsidR="0024359F" w:rsidRDefault="00EB5BCE" w:rsidP="00DE4598">
      <w:pPr>
        <w:keepNext/>
        <w:jc w:val="center"/>
        <w:textAlignment w:val="baseline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362200" cy="1178606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344" cy="118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0F" w:rsidRPr="00E92E0F" w:rsidRDefault="00E92E0F" w:rsidP="00DE4598">
      <w:pPr>
        <w:keepNext/>
        <w:jc w:val="center"/>
        <w:textAlignment w:val="baseline"/>
        <w:rPr>
          <w:b/>
          <w:color w:val="000000"/>
          <w:lang w:val="en-US" w:bidi="en-US"/>
        </w:rPr>
      </w:pPr>
      <w:r>
        <w:rPr>
          <w:b/>
          <w:color w:val="000000"/>
          <w:lang w:val="en-US" w:bidi="en-US"/>
        </w:rPr>
        <w:t>W</w:t>
      </w:r>
      <w:r w:rsidRPr="00E92E0F">
        <w:rPr>
          <w:b/>
          <w:color w:val="000000"/>
          <w:lang w:val="en-US" w:bidi="en-US"/>
        </w:rPr>
        <w:t xml:space="preserve">ith the encouragement of the government </w:t>
      </w:r>
      <w:r>
        <w:rPr>
          <w:b/>
          <w:color w:val="000000"/>
          <w:lang w:val="en-US" w:bidi="en-US"/>
        </w:rPr>
        <w:t>RF and SRV</w:t>
      </w:r>
    </w:p>
    <w:p w:rsidR="005174CF" w:rsidRDefault="005174CF" w:rsidP="00DE4598">
      <w:pPr>
        <w:keepNext/>
        <w:jc w:val="center"/>
        <w:textAlignment w:val="baseline"/>
        <w:rPr>
          <w:b/>
          <w:color w:val="000000"/>
          <w:lang w:val="en-US" w:bidi="en-US"/>
        </w:rPr>
      </w:pPr>
      <w:r>
        <w:rPr>
          <w:b/>
          <w:color w:val="000000"/>
          <w:lang w:val="en-US" w:bidi="en-US"/>
        </w:rPr>
        <w:t xml:space="preserve">2019 – Cross Year Vietnam and Russia </w:t>
      </w:r>
    </w:p>
    <w:p w:rsidR="005174CF" w:rsidRDefault="008313AC" w:rsidP="00DE4598">
      <w:pPr>
        <w:keepNext/>
        <w:jc w:val="center"/>
        <w:textAlignment w:val="baseline"/>
        <w:rPr>
          <w:b/>
          <w:color w:val="000000"/>
          <w:lang w:val="en-US" w:bidi="en-US"/>
        </w:rPr>
      </w:pPr>
      <w:r>
        <w:rPr>
          <w:b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11.25pt;margin-top:6.8pt;width:55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" strokecolor="#0070c0" strokeweight="1pt"/>
        </w:pict>
      </w:r>
    </w:p>
    <w:p w:rsidR="00C2688F" w:rsidRPr="000374C8" w:rsidRDefault="0024359F" w:rsidP="00DE4598">
      <w:pPr>
        <w:keepNext/>
        <w:jc w:val="center"/>
        <w:textAlignment w:val="baseline"/>
        <w:rPr>
          <w:b/>
          <w:bCs/>
          <w:color w:val="000000"/>
          <w:lang w:val="en-US"/>
        </w:rPr>
      </w:pPr>
      <w:r w:rsidRPr="00A5431B">
        <w:rPr>
          <w:b/>
          <w:color w:val="000000"/>
          <w:lang w:val="en-US" w:bidi="en-US"/>
        </w:rPr>
        <w:t>BUSINESS PROGRAM</w:t>
      </w:r>
    </w:p>
    <w:p w:rsidR="00C2688F" w:rsidRPr="004F7E39" w:rsidRDefault="00225F8F" w:rsidP="00DE4598">
      <w:pPr>
        <w:widowControl w:val="0"/>
        <w:autoSpaceDE w:val="0"/>
        <w:jc w:val="center"/>
        <w:rPr>
          <w:b/>
          <w:color w:val="000000"/>
          <w:lang w:val="en-US"/>
        </w:rPr>
      </w:pPr>
      <w:r w:rsidRPr="00A5431B">
        <w:rPr>
          <w:b/>
          <w:color w:val="000000"/>
          <w:lang w:val="en-US" w:bidi="en-US"/>
        </w:rPr>
        <w:t xml:space="preserve">OF THE </w:t>
      </w:r>
      <w:r w:rsidR="00CD7F45" w:rsidRPr="00B10411">
        <w:rPr>
          <w:b/>
          <w:color w:val="000000"/>
          <w:lang w:val="en-US" w:bidi="en-US"/>
        </w:rPr>
        <w:t>3</w:t>
      </w:r>
      <w:r w:rsidR="00CD7F45" w:rsidRPr="00B10411">
        <w:rPr>
          <w:b/>
          <w:color w:val="000000"/>
          <w:vertAlign w:val="superscript"/>
          <w:lang w:val="en-US" w:bidi="en-US"/>
        </w:rPr>
        <w:t>rd</w:t>
      </w:r>
      <w:r w:rsidR="00CD7F45">
        <w:rPr>
          <w:b/>
          <w:color w:val="000000"/>
          <w:lang w:val="en-US" w:bidi="en-US"/>
        </w:rPr>
        <w:t xml:space="preserve"> </w:t>
      </w:r>
      <w:r w:rsidR="00CD7F45" w:rsidRPr="00A5431B">
        <w:rPr>
          <w:b/>
          <w:color w:val="000000"/>
          <w:lang w:val="en-US" w:bidi="en-US"/>
        </w:rPr>
        <w:t>INTERNATIONAL</w:t>
      </w:r>
      <w:r w:rsidRPr="00A5431B">
        <w:rPr>
          <w:b/>
          <w:color w:val="000000"/>
          <w:lang w:val="en-US" w:bidi="en-US"/>
        </w:rPr>
        <w:t xml:space="preserve"> INDUSTRIAL EXHIBITION</w:t>
      </w:r>
      <w:r w:rsidR="00A71266">
        <w:rPr>
          <w:b/>
          <w:color w:val="000000"/>
          <w:lang w:val="en-US" w:bidi="en-US"/>
        </w:rPr>
        <w:t xml:space="preserve"> </w:t>
      </w:r>
      <w:r w:rsidR="0024359F" w:rsidRPr="00A71266">
        <w:rPr>
          <w:b/>
          <w:color w:val="0070C0"/>
          <w:lang w:val="en-US" w:bidi="en-US"/>
        </w:rPr>
        <w:t>EXPO-RUSSIA VIETNAM 201</w:t>
      </w:r>
      <w:r w:rsidR="00CD7F45" w:rsidRPr="00A71266">
        <w:rPr>
          <w:b/>
          <w:color w:val="0070C0"/>
          <w:lang w:val="en-US" w:bidi="en-US"/>
        </w:rPr>
        <w:t>9</w:t>
      </w:r>
    </w:p>
    <w:p w:rsidR="00C2688F" w:rsidRPr="000374C8" w:rsidRDefault="00211A1B" w:rsidP="00DE4598">
      <w:pPr>
        <w:jc w:val="center"/>
        <w:rPr>
          <w:b/>
          <w:bCs/>
          <w:caps/>
          <w:color w:val="000000"/>
          <w:lang w:val="en-US"/>
        </w:rPr>
      </w:pPr>
      <w:r w:rsidRPr="00A5431B">
        <w:rPr>
          <w:b/>
          <w:color w:val="000000"/>
          <w:lang w:val="en-US" w:bidi="en-US"/>
        </w:rPr>
        <w:t xml:space="preserve">OF THE </w:t>
      </w:r>
      <w:r w:rsidR="00B10411" w:rsidRPr="00B10411">
        <w:rPr>
          <w:b/>
          <w:color w:val="000000"/>
          <w:lang w:val="en-US" w:bidi="en-US"/>
        </w:rPr>
        <w:t>3</w:t>
      </w:r>
      <w:r w:rsidR="00B10411" w:rsidRPr="00B10411">
        <w:rPr>
          <w:b/>
          <w:color w:val="000000"/>
          <w:vertAlign w:val="superscript"/>
          <w:lang w:val="en-US" w:bidi="en-US"/>
        </w:rPr>
        <w:t>rd</w:t>
      </w:r>
      <w:r w:rsidR="00B10411">
        <w:rPr>
          <w:b/>
          <w:color w:val="000000"/>
          <w:lang w:val="en-US" w:bidi="en-US"/>
        </w:rPr>
        <w:t xml:space="preserve"> </w:t>
      </w:r>
      <w:r w:rsidRPr="00A5431B">
        <w:rPr>
          <w:b/>
          <w:color w:val="000000"/>
          <w:lang w:val="en-US" w:bidi="en-US"/>
        </w:rPr>
        <w:t xml:space="preserve">VIETNAM-RUSSIAN </w:t>
      </w:r>
      <w:r w:rsidR="00B10411">
        <w:rPr>
          <w:b/>
          <w:color w:val="000000"/>
          <w:lang w:val="en-US" w:bidi="en-US"/>
        </w:rPr>
        <w:t xml:space="preserve">INTERREGIONAL </w:t>
      </w:r>
      <w:r w:rsidRPr="00A5431B">
        <w:rPr>
          <w:b/>
          <w:color w:val="000000"/>
          <w:lang w:val="en-US" w:bidi="en-US"/>
        </w:rPr>
        <w:t>BUSINESS FORUM</w:t>
      </w:r>
    </w:p>
    <w:p w:rsidR="00C2688F" w:rsidRPr="00EF3C08" w:rsidRDefault="00CD7F45" w:rsidP="00DE4598">
      <w:pPr>
        <w:widowControl w:val="0"/>
        <w:autoSpaceDE w:val="0"/>
        <w:jc w:val="center"/>
        <w:rPr>
          <w:b/>
          <w:i/>
          <w:color w:val="000000"/>
          <w:lang w:val="en-US"/>
        </w:rPr>
      </w:pPr>
      <w:r>
        <w:rPr>
          <w:b/>
          <w:i/>
          <w:color w:val="000000"/>
          <w:lang w:val="en-US" w:bidi="en-US"/>
        </w:rPr>
        <w:t>November</w:t>
      </w:r>
      <w:r w:rsidR="00F72C3B" w:rsidRPr="00D16D2C">
        <w:rPr>
          <w:b/>
          <w:i/>
          <w:color w:val="000000"/>
          <w:lang w:val="en-US" w:bidi="en-US"/>
        </w:rPr>
        <w:t xml:space="preserve"> 1</w:t>
      </w:r>
      <w:r w:rsidR="00B10411">
        <w:rPr>
          <w:b/>
          <w:i/>
          <w:color w:val="000000"/>
          <w:lang w:val="en-US" w:bidi="en-US"/>
        </w:rPr>
        <w:t>4</w:t>
      </w:r>
      <w:r w:rsidR="004F7E39" w:rsidRPr="00195EAE">
        <w:rPr>
          <w:b/>
          <w:i/>
          <w:color w:val="000000"/>
          <w:lang w:val="en-US" w:bidi="en-US"/>
        </w:rPr>
        <w:t xml:space="preserve"> </w:t>
      </w:r>
      <w:r w:rsidR="00B10411">
        <w:rPr>
          <w:b/>
          <w:i/>
          <w:color w:val="000000"/>
          <w:lang w:val="en-US" w:bidi="en-US"/>
        </w:rPr>
        <w:t>-</w:t>
      </w:r>
      <w:r w:rsidR="004F7E39" w:rsidRPr="00195EAE">
        <w:rPr>
          <w:b/>
          <w:i/>
          <w:color w:val="000000"/>
          <w:lang w:val="en-US" w:bidi="en-US"/>
        </w:rPr>
        <w:t xml:space="preserve"> </w:t>
      </w:r>
      <w:r w:rsidR="00B10411">
        <w:rPr>
          <w:b/>
          <w:i/>
          <w:color w:val="000000"/>
          <w:lang w:val="en-US" w:bidi="en-US"/>
        </w:rPr>
        <w:t>16, 2019</w:t>
      </w:r>
    </w:p>
    <w:p w:rsidR="00B10411" w:rsidRPr="002D3873" w:rsidRDefault="00B10411" w:rsidP="00B10411">
      <w:pPr>
        <w:spacing w:line="276" w:lineRule="auto"/>
        <w:ind w:left="284"/>
        <w:jc w:val="center"/>
        <w:rPr>
          <w:b/>
          <w:bCs/>
          <w:lang w:val="en-US"/>
        </w:rPr>
      </w:pPr>
      <w:r w:rsidRPr="002D3873">
        <w:rPr>
          <w:b/>
          <w:bCs/>
          <w:lang w:val="en-US"/>
        </w:rPr>
        <w:t>National Exhibition Construction Center – NECC,</w:t>
      </w:r>
    </w:p>
    <w:p w:rsidR="00B10411" w:rsidRPr="004F7E39" w:rsidRDefault="00B10411" w:rsidP="00B10411">
      <w:pPr>
        <w:spacing w:line="276" w:lineRule="auto"/>
        <w:ind w:left="284"/>
        <w:jc w:val="center"/>
        <w:rPr>
          <w:bCs/>
          <w:sz w:val="22"/>
          <w:szCs w:val="22"/>
          <w:lang w:val="en-US"/>
        </w:rPr>
      </w:pPr>
      <w:r w:rsidRPr="004F7E39">
        <w:rPr>
          <w:bCs/>
          <w:sz w:val="22"/>
          <w:szCs w:val="22"/>
          <w:lang w:val="en-US"/>
        </w:rPr>
        <w:t xml:space="preserve">01 Do </w:t>
      </w:r>
      <w:proofErr w:type="spellStart"/>
      <w:r w:rsidRPr="004F7E39">
        <w:rPr>
          <w:bCs/>
          <w:sz w:val="22"/>
          <w:szCs w:val="22"/>
          <w:lang w:val="en-US"/>
        </w:rPr>
        <w:t>Duc</w:t>
      </w:r>
      <w:proofErr w:type="spellEnd"/>
      <w:r w:rsidRPr="004F7E39">
        <w:rPr>
          <w:bCs/>
          <w:sz w:val="22"/>
          <w:szCs w:val="22"/>
          <w:lang w:val="en-US"/>
        </w:rPr>
        <w:t xml:space="preserve"> </w:t>
      </w:r>
      <w:proofErr w:type="spellStart"/>
      <w:r w:rsidR="00254C50">
        <w:rPr>
          <w:bCs/>
          <w:sz w:val="22"/>
          <w:szCs w:val="22"/>
          <w:lang w:val="en-US"/>
        </w:rPr>
        <w:t>Duc</w:t>
      </w:r>
      <w:proofErr w:type="spellEnd"/>
      <w:r w:rsidR="00254C50">
        <w:rPr>
          <w:bCs/>
          <w:sz w:val="22"/>
          <w:szCs w:val="22"/>
          <w:lang w:val="en-US"/>
        </w:rPr>
        <w:t xml:space="preserve"> Me Tri, Nam </w:t>
      </w:r>
      <w:proofErr w:type="spellStart"/>
      <w:r w:rsidR="00254C50">
        <w:rPr>
          <w:bCs/>
          <w:sz w:val="22"/>
          <w:szCs w:val="22"/>
          <w:lang w:val="en-US"/>
        </w:rPr>
        <w:t>Tu</w:t>
      </w:r>
      <w:proofErr w:type="spellEnd"/>
      <w:r w:rsidR="00254C50">
        <w:rPr>
          <w:bCs/>
          <w:sz w:val="22"/>
          <w:szCs w:val="22"/>
          <w:lang w:val="en-US"/>
        </w:rPr>
        <w:t xml:space="preserve"> </w:t>
      </w:r>
      <w:proofErr w:type="spellStart"/>
      <w:r w:rsidR="00254C50">
        <w:rPr>
          <w:bCs/>
          <w:sz w:val="22"/>
          <w:szCs w:val="22"/>
          <w:lang w:val="en-US"/>
        </w:rPr>
        <w:t>Liem</w:t>
      </w:r>
      <w:proofErr w:type="spellEnd"/>
      <w:r w:rsidR="00254C50">
        <w:rPr>
          <w:bCs/>
          <w:sz w:val="22"/>
          <w:szCs w:val="22"/>
          <w:lang w:val="en-US"/>
        </w:rPr>
        <w:t>,</w:t>
      </w:r>
      <w:r w:rsidRPr="004F7E39">
        <w:rPr>
          <w:bCs/>
          <w:sz w:val="22"/>
          <w:szCs w:val="22"/>
          <w:lang w:val="en-US"/>
        </w:rPr>
        <w:t xml:space="preserve"> HANOI</w:t>
      </w:r>
    </w:p>
    <w:p w:rsidR="0024359F" w:rsidRPr="004F7E39" w:rsidRDefault="0024359F" w:rsidP="00B10411">
      <w:pPr>
        <w:jc w:val="center"/>
        <w:rPr>
          <w:bCs/>
          <w:color w:val="000000"/>
          <w:sz w:val="22"/>
          <w:szCs w:val="22"/>
          <w:lang w:val="en-US"/>
        </w:rPr>
      </w:pPr>
    </w:p>
    <w:p w:rsidR="00C2688F" w:rsidRPr="000374C8" w:rsidRDefault="008313AC" w:rsidP="00FF6B47">
      <w:pPr>
        <w:ind w:left="-567" w:firstLine="709"/>
        <w:jc w:val="both"/>
        <w:rPr>
          <w:b/>
          <w:i/>
          <w:color w:val="000000"/>
          <w:lang w:val="en-US" w:eastAsia="en-US"/>
        </w:rPr>
      </w:pPr>
      <w:r>
        <w:rPr>
          <w:b/>
          <w:i/>
          <w:noProof/>
          <w:color w:val="000000"/>
          <w:lang w:eastAsia="ru-RU"/>
        </w:rPr>
        <w:pict>
          <v:line id="shape_0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8.4pt" to="538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" strokecolor="#0070c0" strokeweight="1.51pt">
            <v:stroke joinstyle="miter" endcap="square"/>
          </v:line>
        </w:pict>
      </w:r>
    </w:p>
    <w:p w:rsidR="00D3473E" w:rsidRPr="000374C8" w:rsidRDefault="00B10411" w:rsidP="00783ACF">
      <w:pPr>
        <w:keepNext/>
        <w:ind w:left="284"/>
        <w:textAlignment w:val="baseline"/>
        <w:rPr>
          <w:b/>
          <w:color w:val="000000"/>
          <w:u w:val="single"/>
          <w:lang w:val="en-US"/>
        </w:rPr>
      </w:pPr>
      <w:r>
        <w:rPr>
          <w:b/>
          <w:color w:val="000000"/>
          <w:u w:val="single"/>
          <w:lang w:val="en-US" w:bidi="en-US"/>
        </w:rPr>
        <w:t>November</w:t>
      </w:r>
      <w:r w:rsidR="009D3805">
        <w:rPr>
          <w:b/>
          <w:color w:val="000000"/>
          <w:u w:val="single"/>
          <w:lang w:val="en-US" w:bidi="en-US"/>
        </w:rPr>
        <w:t xml:space="preserve"> 1</w:t>
      </w:r>
      <w:r w:rsidR="008313AC">
        <w:rPr>
          <w:b/>
          <w:color w:val="000000"/>
          <w:u w:val="single"/>
          <w:lang w:val="en-US" w:bidi="en-US"/>
        </w:rPr>
        <w:t>2</w:t>
      </w:r>
      <w:r>
        <w:rPr>
          <w:b/>
          <w:color w:val="000000"/>
          <w:u w:val="single"/>
          <w:lang w:val="en-US" w:bidi="en-US"/>
        </w:rPr>
        <w:t xml:space="preserve">, </w:t>
      </w:r>
      <w:r w:rsidR="008313AC">
        <w:rPr>
          <w:b/>
          <w:color w:val="000000"/>
          <w:u w:val="single"/>
          <w:lang w:val="en-US" w:bidi="en-US"/>
        </w:rPr>
        <w:t>Tuesday</w:t>
      </w:r>
      <w:bookmarkStart w:id="0" w:name="_GoBack"/>
      <w:bookmarkEnd w:id="0"/>
    </w:p>
    <w:p w:rsidR="00BD7F8D" w:rsidRPr="000374C8" w:rsidRDefault="00BD7F8D" w:rsidP="00783ACF">
      <w:pPr>
        <w:keepNext/>
        <w:ind w:left="284"/>
        <w:textAlignment w:val="baseline"/>
        <w:rPr>
          <w:b/>
          <w:color w:val="000000"/>
          <w:u w:val="single"/>
          <w:lang w:val="en-US"/>
        </w:rPr>
      </w:pPr>
    </w:p>
    <w:p w:rsidR="00DE4598" w:rsidRPr="000374C8" w:rsidRDefault="006962F7" w:rsidP="00DE4598">
      <w:pPr>
        <w:keepNext/>
        <w:ind w:left="284"/>
        <w:jc w:val="both"/>
        <w:textAlignment w:val="baseline"/>
        <w:rPr>
          <w:color w:val="000000"/>
          <w:lang w:val="en-US"/>
        </w:rPr>
      </w:pPr>
      <w:r w:rsidRPr="006962F7">
        <w:rPr>
          <w:b/>
          <w:color w:val="000000"/>
          <w:lang w:val="en-US" w:bidi="en-US"/>
        </w:rPr>
        <w:t>10 a.m.</w:t>
      </w:r>
      <w:r w:rsidRPr="006962F7">
        <w:rPr>
          <w:b/>
          <w:color w:val="000000"/>
          <w:lang w:val="en-US" w:bidi="en-US"/>
        </w:rPr>
        <w:tab/>
      </w:r>
      <w:r w:rsidRPr="006962F7">
        <w:rPr>
          <w:color w:val="000000"/>
          <w:lang w:val="en-US" w:bidi="en-US"/>
        </w:rPr>
        <w:t xml:space="preserve">Exhibition and business forum opening </w:t>
      </w:r>
      <w:r w:rsidR="008A0BF6">
        <w:rPr>
          <w:color w:val="000000"/>
          <w:lang w:val="en-US" w:bidi="en-US"/>
        </w:rPr>
        <w:t>press-</w:t>
      </w:r>
      <w:r w:rsidR="008A0BF6" w:rsidRPr="006962F7">
        <w:rPr>
          <w:color w:val="000000"/>
          <w:lang w:val="en-US" w:bidi="en-US"/>
        </w:rPr>
        <w:t>conference</w:t>
      </w:r>
    </w:p>
    <w:p w:rsidR="00C2688F" w:rsidRPr="000374C8" w:rsidRDefault="0024359F" w:rsidP="00DE4598">
      <w:pPr>
        <w:keepNext/>
        <w:ind w:left="284"/>
        <w:jc w:val="both"/>
        <w:textAlignment w:val="baseline"/>
        <w:rPr>
          <w:i/>
          <w:iCs/>
          <w:color w:val="000000" w:themeColor="text1"/>
          <w:lang w:val="en-US"/>
        </w:rPr>
      </w:pPr>
      <w:r>
        <w:rPr>
          <w:i/>
          <w:color w:val="000000"/>
          <w:lang w:val="en-US" w:bidi="en-US"/>
        </w:rPr>
        <w:t>Venue:</w:t>
      </w:r>
      <w:r>
        <w:rPr>
          <w:i/>
          <w:color w:val="000000"/>
          <w:lang w:val="en-US" w:bidi="en-US"/>
        </w:rPr>
        <w:tab/>
        <w:t>Vietnam Chamber of Commerce and Industry</w:t>
      </w:r>
      <w:r w:rsidR="00E92E0F">
        <w:rPr>
          <w:i/>
          <w:color w:val="000000"/>
          <w:lang w:val="en-US" w:bidi="en-US"/>
        </w:rPr>
        <w:t>,</w:t>
      </w:r>
      <w:r>
        <w:rPr>
          <w:i/>
          <w:color w:val="000000"/>
          <w:lang w:val="en-US" w:bidi="en-US"/>
        </w:rPr>
        <w:t xml:space="preserve"> No 9 Dao </w:t>
      </w:r>
      <w:proofErr w:type="spellStart"/>
      <w:r>
        <w:rPr>
          <w:i/>
          <w:color w:val="000000"/>
          <w:lang w:val="en-US" w:bidi="en-US"/>
        </w:rPr>
        <w:t>Duy</w:t>
      </w:r>
      <w:proofErr w:type="spellEnd"/>
      <w:r>
        <w:rPr>
          <w:i/>
          <w:color w:val="000000"/>
          <w:lang w:val="en-US" w:bidi="en-US"/>
        </w:rPr>
        <w:t xml:space="preserve"> </w:t>
      </w:r>
      <w:proofErr w:type="spellStart"/>
      <w:r>
        <w:rPr>
          <w:i/>
          <w:color w:val="000000"/>
          <w:lang w:val="en-US" w:bidi="en-US"/>
        </w:rPr>
        <w:t>Anh</w:t>
      </w:r>
      <w:proofErr w:type="spellEnd"/>
      <w:r>
        <w:rPr>
          <w:i/>
          <w:color w:val="000000"/>
          <w:lang w:val="en-US" w:bidi="en-US"/>
        </w:rPr>
        <w:t xml:space="preserve"> Str., Ha </w:t>
      </w:r>
      <w:proofErr w:type="spellStart"/>
      <w:r>
        <w:rPr>
          <w:i/>
          <w:color w:val="000000"/>
          <w:lang w:val="en-US" w:bidi="en-US"/>
        </w:rPr>
        <w:t>Noi</w:t>
      </w:r>
      <w:proofErr w:type="spellEnd"/>
    </w:p>
    <w:p w:rsidR="00BD7F8D" w:rsidRPr="000374C8" w:rsidRDefault="00BD7F8D" w:rsidP="00783ACF">
      <w:pPr>
        <w:rPr>
          <w:i/>
          <w:iCs/>
          <w:color w:val="000000" w:themeColor="text1"/>
          <w:lang w:val="en-US"/>
        </w:rPr>
      </w:pPr>
    </w:p>
    <w:p w:rsidR="005B4781" w:rsidRPr="004F7E39" w:rsidRDefault="005B4781" w:rsidP="005B4781">
      <w:pPr>
        <w:ind w:left="284"/>
        <w:jc w:val="both"/>
        <w:rPr>
          <w:b/>
          <w:color w:val="000000"/>
          <w:u w:val="single"/>
          <w:lang w:val="en-US"/>
        </w:rPr>
      </w:pPr>
      <w:r>
        <w:rPr>
          <w:b/>
          <w:color w:val="000000"/>
          <w:u w:val="single"/>
          <w:lang w:val="en-US" w:bidi="en-US"/>
        </w:rPr>
        <w:t>November</w:t>
      </w:r>
      <w:r w:rsidRPr="00F41F99">
        <w:rPr>
          <w:b/>
          <w:color w:val="000000"/>
          <w:u w:val="single"/>
          <w:lang w:val="en-US" w:bidi="en-US"/>
        </w:rPr>
        <w:t xml:space="preserve"> 14, Thursday</w:t>
      </w:r>
    </w:p>
    <w:p w:rsidR="00C2688F" w:rsidRPr="00E92E0F" w:rsidRDefault="000613EA" w:rsidP="00DE4598">
      <w:pPr>
        <w:ind w:left="284"/>
        <w:rPr>
          <w:bCs/>
          <w:color w:val="000000"/>
          <w:lang w:val="en-US"/>
        </w:rPr>
      </w:pPr>
      <w:r>
        <w:rPr>
          <w:b/>
          <w:color w:val="000000"/>
          <w:lang w:val="en-US" w:bidi="en-US"/>
        </w:rPr>
        <w:t>09:00 a.m. – 06:00 p.m.</w:t>
      </w:r>
      <w:r w:rsidR="00D63F13">
        <w:rPr>
          <w:b/>
          <w:color w:val="000000"/>
          <w:lang w:val="en-US" w:bidi="en-US"/>
        </w:rPr>
        <w:t xml:space="preserve"> </w:t>
      </w:r>
      <w:r w:rsidR="00D63F13">
        <w:rPr>
          <w:b/>
          <w:color w:val="000000"/>
          <w:lang w:val="en-US" w:bidi="en-US"/>
        </w:rPr>
        <w:tab/>
      </w:r>
      <w:r w:rsidR="00E92E0F">
        <w:rPr>
          <w:i/>
          <w:color w:val="000000"/>
          <w:lang w:val="en-US" w:bidi="en-US"/>
        </w:rPr>
        <w:t xml:space="preserve">Work </w:t>
      </w:r>
      <w:r>
        <w:rPr>
          <w:i/>
          <w:color w:val="000000"/>
          <w:lang w:val="en-US" w:bidi="en-US"/>
        </w:rPr>
        <w:t>of the exhibition</w:t>
      </w:r>
      <w:r w:rsidR="00495FBC">
        <w:rPr>
          <w:i/>
          <w:color w:val="000000"/>
          <w:lang w:val="en-US" w:bidi="en-US"/>
        </w:rPr>
        <w:t>,</w:t>
      </w:r>
      <w:r w:rsidR="009C68B7" w:rsidRPr="009C68B7">
        <w:rPr>
          <w:b/>
          <w:color w:val="000000"/>
          <w:lang w:val="en-US" w:bidi="en-US"/>
        </w:rPr>
        <w:t xml:space="preserve"> </w:t>
      </w:r>
      <w:r w:rsidR="009C68B7">
        <w:rPr>
          <w:b/>
          <w:color w:val="000000"/>
          <w:lang w:val="en-US" w:bidi="en-US"/>
        </w:rPr>
        <w:t>B2B meetings</w:t>
      </w:r>
    </w:p>
    <w:p w:rsidR="00556504" w:rsidRPr="000374C8" w:rsidRDefault="00411C3A" w:rsidP="00DE4598">
      <w:pPr>
        <w:ind w:left="284"/>
        <w:rPr>
          <w:bCs/>
          <w:color w:val="000000" w:themeColor="text1"/>
          <w:lang w:val="en-US"/>
        </w:rPr>
      </w:pPr>
      <w:r>
        <w:rPr>
          <w:b/>
          <w:color w:val="000000"/>
          <w:lang w:val="en-US" w:bidi="en-US"/>
        </w:rPr>
        <w:t>10:00 - 10:15</w:t>
      </w:r>
      <w:r w:rsidR="00D63F13">
        <w:rPr>
          <w:b/>
          <w:color w:val="000000"/>
          <w:lang w:val="en-US" w:bidi="en-US"/>
        </w:rPr>
        <w:t xml:space="preserve"> a.m. </w:t>
      </w:r>
      <w:r w:rsidR="00D63F13">
        <w:rPr>
          <w:b/>
          <w:color w:val="000000"/>
          <w:lang w:val="en-US" w:bidi="en-US"/>
        </w:rPr>
        <w:tab/>
        <w:t xml:space="preserve">Opening of the </w:t>
      </w:r>
      <w:r w:rsidR="00A71266" w:rsidRPr="00B10411">
        <w:rPr>
          <w:b/>
          <w:color w:val="000000"/>
          <w:lang w:val="en-US" w:bidi="en-US"/>
        </w:rPr>
        <w:t>3</w:t>
      </w:r>
      <w:r w:rsidR="00A71266" w:rsidRPr="00B10411">
        <w:rPr>
          <w:b/>
          <w:color w:val="000000"/>
          <w:vertAlign w:val="superscript"/>
          <w:lang w:val="en-US" w:bidi="en-US"/>
        </w:rPr>
        <w:t>rd</w:t>
      </w:r>
      <w:r w:rsidR="00A71266">
        <w:rPr>
          <w:b/>
          <w:color w:val="000000"/>
          <w:lang w:val="en-US" w:bidi="en-US"/>
        </w:rPr>
        <w:t xml:space="preserve"> </w:t>
      </w:r>
      <w:r w:rsidR="00D63F13">
        <w:rPr>
          <w:b/>
          <w:color w:val="000000"/>
          <w:lang w:val="en-US" w:bidi="en-US"/>
        </w:rPr>
        <w:t>Vietnam-Russian business forum</w:t>
      </w:r>
    </w:p>
    <w:p w:rsidR="006E16AF" w:rsidRDefault="005174CF" w:rsidP="00DE4598">
      <w:pPr>
        <w:ind w:left="284"/>
        <w:rPr>
          <w:color w:val="000000"/>
          <w:lang w:val="en-US" w:bidi="en-US"/>
        </w:rPr>
      </w:pPr>
      <w:r>
        <w:rPr>
          <w:color w:val="000000"/>
          <w:lang w:val="en-US" w:bidi="en-US"/>
        </w:rPr>
        <w:t xml:space="preserve">                                          </w:t>
      </w:r>
      <w:r w:rsidR="006E16AF">
        <w:rPr>
          <w:color w:val="000000"/>
          <w:lang w:val="en-US" w:bidi="en-US"/>
        </w:rPr>
        <w:t>Welcome speeches of officials and organizers</w:t>
      </w:r>
      <w:r w:rsidR="00626290">
        <w:rPr>
          <w:color w:val="000000"/>
          <w:lang w:val="en-US" w:bidi="en-US"/>
        </w:rPr>
        <w:tab/>
      </w:r>
      <w:r w:rsidR="00626290">
        <w:rPr>
          <w:color w:val="000000"/>
          <w:lang w:val="en-US" w:bidi="en-US"/>
        </w:rPr>
        <w:tab/>
      </w:r>
    </w:p>
    <w:p w:rsidR="00626290" w:rsidRDefault="00411C3A" w:rsidP="00DE4598">
      <w:pPr>
        <w:ind w:left="284"/>
        <w:rPr>
          <w:color w:val="000000"/>
          <w:lang w:val="en-US" w:bidi="en-US"/>
        </w:rPr>
      </w:pPr>
      <w:proofErr w:type="gramStart"/>
      <w:r w:rsidRPr="00A17A8B">
        <w:rPr>
          <w:b/>
          <w:color w:val="000000"/>
          <w:lang w:val="en-US" w:bidi="en-US"/>
        </w:rPr>
        <w:t>10</w:t>
      </w:r>
      <w:proofErr w:type="gramEnd"/>
      <w:r w:rsidR="009C68B7" w:rsidRPr="00A17A8B">
        <w:rPr>
          <w:b/>
          <w:color w:val="000000"/>
          <w:lang w:val="en-US" w:bidi="en-US"/>
        </w:rPr>
        <w:t xml:space="preserve">:15 </w:t>
      </w:r>
      <w:r w:rsidR="00A17A8B" w:rsidRPr="00A17A8B">
        <w:rPr>
          <w:b/>
          <w:lang w:val="en-US" w:bidi="en-US"/>
        </w:rPr>
        <w:t>-</w:t>
      </w:r>
      <w:r w:rsidR="009C68B7" w:rsidRPr="00A17A8B">
        <w:rPr>
          <w:b/>
          <w:color w:val="000000"/>
          <w:lang w:val="en-US" w:bidi="en-US"/>
        </w:rPr>
        <w:t xml:space="preserve"> 12:00</w:t>
      </w:r>
      <w:r w:rsidR="00626290">
        <w:rPr>
          <w:color w:val="000000"/>
          <w:lang w:val="en-US" w:bidi="en-US"/>
        </w:rPr>
        <w:tab/>
      </w:r>
      <w:r w:rsidR="00626290">
        <w:rPr>
          <w:color w:val="000000"/>
          <w:lang w:val="en-US" w:bidi="en-US"/>
        </w:rPr>
        <w:tab/>
        <w:t>Business Forum</w:t>
      </w:r>
    </w:p>
    <w:p w:rsidR="00A13E8B" w:rsidRPr="00A13E8B" w:rsidRDefault="00A13E8B" w:rsidP="00DE4598">
      <w:pPr>
        <w:ind w:left="284"/>
        <w:rPr>
          <w:bCs/>
          <w:i/>
          <w:color w:val="000000" w:themeColor="text1"/>
          <w:lang w:val="en-US"/>
        </w:rPr>
      </w:pPr>
      <w:r>
        <w:rPr>
          <w:b/>
          <w:color w:val="000000"/>
          <w:lang w:val="en-US" w:bidi="en-US"/>
        </w:rPr>
        <w:tab/>
      </w:r>
      <w:r>
        <w:rPr>
          <w:b/>
          <w:color w:val="000000"/>
          <w:lang w:val="en-US" w:bidi="en-US"/>
        </w:rPr>
        <w:tab/>
      </w:r>
      <w:r>
        <w:rPr>
          <w:b/>
          <w:color w:val="000000"/>
          <w:lang w:val="en-US" w:bidi="en-US"/>
        </w:rPr>
        <w:tab/>
      </w:r>
      <w:r>
        <w:rPr>
          <w:b/>
          <w:color w:val="000000"/>
          <w:lang w:val="en-US" w:bidi="en-US"/>
        </w:rPr>
        <w:tab/>
      </w:r>
      <w:r w:rsidRPr="00A13E8B">
        <w:rPr>
          <w:i/>
          <w:color w:val="000000"/>
          <w:lang w:val="en-US" w:bidi="en-US"/>
        </w:rPr>
        <w:t>Lunch</w:t>
      </w:r>
    </w:p>
    <w:p w:rsidR="00DE4598" w:rsidRPr="000374C8" w:rsidRDefault="00BE0C8C" w:rsidP="00783ACF">
      <w:pPr>
        <w:ind w:left="284"/>
        <w:jc w:val="both"/>
        <w:rPr>
          <w:color w:val="000000" w:themeColor="text1"/>
          <w:lang w:val="en-US"/>
        </w:rPr>
      </w:pPr>
      <w:r w:rsidRPr="0042030B">
        <w:rPr>
          <w:b/>
          <w:lang w:val="en-US" w:bidi="en-US"/>
        </w:rPr>
        <w:t>1</w:t>
      </w:r>
      <w:r w:rsidR="005369B1">
        <w:rPr>
          <w:b/>
          <w:lang w:val="en-US" w:bidi="en-US"/>
        </w:rPr>
        <w:t>4</w:t>
      </w:r>
      <w:r w:rsidRPr="0042030B">
        <w:rPr>
          <w:b/>
          <w:lang w:val="en-US" w:bidi="en-US"/>
        </w:rPr>
        <w:t>:00 - 1</w:t>
      </w:r>
      <w:r w:rsidR="005369B1">
        <w:rPr>
          <w:b/>
          <w:lang w:val="en-US" w:bidi="en-US"/>
        </w:rPr>
        <w:t>4</w:t>
      </w:r>
      <w:r w:rsidRPr="0042030B">
        <w:rPr>
          <w:b/>
          <w:lang w:val="en-US" w:bidi="en-US"/>
        </w:rPr>
        <w:t xml:space="preserve">:30 a.m. </w:t>
      </w:r>
      <w:r w:rsidRPr="0042030B">
        <w:rPr>
          <w:b/>
          <w:lang w:val="en-US" w:bidi="en-US"/>
        </w:rPr>
        <w:tab/>
        <w:t>EXPO-RUSSIA VIETNAM 201</w:t>
      </w:r>
      <w:r w:rsidR="00B10411">
        <w:rPr>
          <w:b/>
          <w:lang w:val="en-US" w:bidi="en-US"/>
        </w:rPr>
        <w:t>9</w:t>
      </w:r>
      <w:r w:rsidRPr="0042030B">
        <w:rPr>
          <w:b/>
          <w:lang w:val="en-US" w:bidi="en-US"/>
        </w:rPr>
        <w:t xml:space="preserve"> official opening ceremony</w:t>
      </w:r>
    </w:p>
    <w:p w:rsidR="00C2688F" w:rsidRPr="000374C8" w:rsidRDefault="000613EA" w:rsidP="00783ACF">
      <w:pPr>
        <w:tabs>
          <w:tab w:val="left" w:pos="1860"/>
        </w:tabs>
        <w:ind w:left="284"/>
        <w:jc w:val="both"/>
        <w:rPr>
          <w:color w:val="000000"/>
          <w:lang w:val="en-US"/>
        </w:rPr>
      </w:pPr>
      <w:r>
        <w:rPr>
          <w:b/>
          <w:color w:val="000000"/>
          <w:lang w:val="en-US" w:bidi="en-US"/>
        </w:rPr>
        <w:t>1</w:t>
      </w:r>
      <w:r w:rsidR="009C68B7">
        <w:rPr>
          <w:b/>
          <w:color w:val="000000"/>
          <w:lang w:val="en-US" w:bidi="en-US"/>
        </w:rPr>
        <w:t>4</w:t>
      </w:r>
      <w:r>
        <w:rPr>
          <w:b/>
          <w:color w:val="000000"/>
          <w:lang w:val="en-US" w:bidi="en-US"/>
        </w:rPr>
        <w:t>:</w:t>
      </w:r>
      <w:r w:rsidR="009C68B7">
        <w:rPr>
          <w:b/>
          <w:color w:val="000000"/>
          <w:lang w:val="en-US" w:bidi="en-US"/>
        </w:rPr>
        <w:t>3</w:t>
      </w:r>
      <w:r w:rsidR="0024359F" w:rsidRPr="00877782">
        <w:rPr>
          <w:b/>
          <w:color w:val="000000"/>
          <w:lang w:val="en-US" w:bidi="en-US"/>
        </w:rPr>
        <w:t>0 - 1</w:t>
      </w:r>
      <w:r w:rsidR="009C68B7">
        <w:rPr>
          <w:b/>
          <w:color w:val="000000"/>
          <w:lang w:val="en-US" w:bidi="en-US"/>
        </w:rPr>
        <w:t>5</w:t>
      </w:r>
      <w:r w:rsidR="0024359F" w:rsidRPr="00877782">
        <w:rPr>
          <w:b/>
          <w:color w:val="000000"/>
          <w:lang w:val="en-US" w:bidi="en-US"/>
        </w:rPr>
        <w:t>:</w:t>
      </w:r>
      <w:r w:rsidR="009C68B7">
        <w:rPr>
          <w:b/>
          <w:color w:val="000000"/>
          <w:lang w:val="en-US" w:bidi="en-US"/>
        </w:rPr>
        <w:t>3</w:t>
      </w:r>
      <w:r w:rsidR="0024359F" w:rsidRPr="00877782">
        <w:rPr>
          <w:b/>
          <w:color w:val="000000"/>
          <w:lang w:val="en-US" w:bidi="en-US"/>
        </w:rPr>
        <w:t xml:space="preserve">0 p.m. </w:t>
      </w:r>
      <w:r w:rsidR="0024359F" w:rsidRPr="00877782">
        <w:rPr>
          <w:b/>
          <w:color w:val="000000"/>
          <w:lang w:val="en-US" w:bidi="en-US"/>
        </w:rPr>
        <w:tab/>
        <w:t>Exhibition area tour for officials and honorary guests</w:t>
      </w:r>
    </w:p>
    <w:p w:rsidR="00BD7F8D" w:rsidRPr="000374C8" w:rsidRDefault="00F60EC9" w:rsidP="00DE4598">
      <w:pPr>
        <w:ind w:left="284"/>
        <w:jc w:val="both"/>
        <w:rPr>
          <w:bCs/>
          <w:color w:val="000000"/>
          <w:lang w:val="en-US"/>
        </w:rPr>
      </w:pPr>
      <w:r w:rsidRPr="00877782">
        <w:rPr>
          <w:color w:val="000000"/>
          <w:lang w:val="en-US" w:bidi="en-US"/>
        </w:rPr>
        <w:tab/>
      </w:r>
      <w:r w:rsidR="007450FD">
        <w:rPr>
          <w:color w:val="000000"/>
          <w:lang w:val="en-US" w:bidi="en-US"/>
        </w:rPr>
        <w:tab/>
      </w:r>
      <w:r w:rsidR="007450FD">
        <w:rPr>
          <w:color w:val="000000"/>
          <w:lang w:val="en-US" w:bidi="en-US"/>
        </w:rPr>
        <w:tab/>
      </w:r>
      <w:r w:rsidR="007450FD">
        <w:rPr>
          <w:color w:val="000000"/>
          <w:lang w:val="en-US" w:bidi="en-US"/>
        </w:rPr>
        <w:tab/>
      </w:r>
      <w:r w:rsidR="000613EA" w:rsidRPr="007F1CE9">
        <w:rPr>
          <w:i/>
          <w:color w:val="000000"/>
          <w:lang w:val="en-US" w:bidi="en-US"/>
        </w:rPr>
        <w:t>Coffee break</w:t>
      </w:r>
      <w:r w:rsidRPr="00877782">
        <w:rPr>
          <w:color w:val="000000"/>
          <w:lang w:val="en-US" w:bidi="en-US"/>
        </w:rPr>
        <w:t xml:space="preserve"> </w:t>
      </w:r>
    </w:p>
    <w:p w:rsidR="005B4781" w:rsidRPr="000374C8" w:rsidRDefault="009C68B7" w:rsidP="005B4781">
      <w:pPr>
        <w:ind w:left="284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 w:bidi="en-US"/>
        </w:rPr>
        <w:t>03:30 - 05:3</w:t>
      </w:r>
      <w:r w:rsidR="00DE4598">
        <w:rPr>
          <w:b/>
          <w:color w:val="000000"/>
          <w:lang w:val="en-US" w:bidi="en-US"/>
        </w:rPr>
        <w:t xml:space="preserve">0 p.m. </w:t>
      </w:r>
      <w:r w:rsidR="00DE4598">
        <w:rPr>
          <w:b/>
          <w:color w:val="000000"/>
          <w:lang w:val="en-US" w:bidi="en-US"/>
        </w:rPr>
        <w:tab/>
      </w:r>
      <w:r w:rsidR="005B4781">
        <w:rPr>
          <w:b/>
          <w:color w:val="000000"/>
          <w:lang w:val="en-US" w:bidi="en-US"/>
        </w:rPr>
        <w:t>Round Table on Coopera</w:t>
      </w:r>
      <w:r w:rsidR="000613EA">
        <w:rPr>
          <w:b/>
          <w:color w:val="000000"/>
          <w:lang w:val="en-US" w:bidi="en-US"/>
        </w:rPr>
        <w:t>tion in Medicine and Healthcare</w:t>
      </w:r>
    </w:p>
    <w:p w:rsidR="00DE4598" w:rsidRDefault="0024359F" w:rsidP="000F1A5D">
      <w:pPr>
        <w:tabs>
          <w:tab w:val="left" w:pos="1860"/>
        </w:tabs>
        <w:ind w:left="284"/>
        <w:jc w:val="both"/>
        <w:rPr>
          <w:b/>
          <w:color w:val="000000"/>
          <w:lang w:val="en-US" w:bidi="en-US"/>
        </w:rPr>
      </w:pPr>
      <w:r w:rsidRPr="0042030B">
        <w:rPr>
          <w:b/>
          <w:color w:val="000000"/>
          <w:lang w:val="en-US" w:bidi="en-US"/>
        </w:rPr>
        <w:tab/>
      </w:r>
    </w:p>
    <w:p w:rsidR="00C2688F" w:rsidRDefault="005B4781" w:rsidP="00783ACF">
      <w:pPr>
        <w:ind w:left="284"/>
        <w:jc w:val="both"/>
        <w:rPr>
          <w:b/>
          <w:color w:val="000000"/>
          <w:u w:val="single"/>
          <w:lang w:val="en-US" w:bidi="en-US"/>
        </w:rPr>
      </w:pPr>
      <w:r>
        <w:rPr>
          <w:b/>
          <w:color w:val="000000"/>
          <w:u w:val="single"/>
          <w:lang w:val="en-US" w:bidi="en-US"/>
        </w:rPr>
        <w:t>November 15</w:t>
      </w:r>
      <w:r w:rsidR="00F41F99" w:rsidRPr="00F41F99">
        <w:rPr>
          <w:b/>
          <w:color w:val="000000"/>
          <w:u w:val="single"/>
          <w:lang w:val="en-US" w:bidi="en-US"/>
        </w:rPr>
        <w:t xml:space="preserve">, </w:t>
      </w:r>
      <w:r>
        <w:rPr>
          <w:b/>
          <w:color w:val="000000"/>
          <w:u w:val="single"/>
          <w:lang w:val="en-US" w:bidi="en-US"/>
        </w:rPr>
        <w:t>Friday</w:t>
      </w:r>
    </w:p>
    <w:p w:rsidR="000613EA" w:rsidRPr="00E92E0F" w:rsidRDefault="000613EA" w:rsidP="00254C50">
      <w:pPr>
        <w:ind w:left="284"/>
        <w:rPr>
          <w:bCs/>
          <w:color w:val="000000"/>
          <w:lang w:val="en-US"/>
        </w:rPr>
      </w:pPr>
      <w:r>
        <w:rPr>
          <w:b/>
          <w:color w:val="000000"/>
          <w:lang w:val="en-US" w:bidi="en-US"/>
        </w:rPr>
        <w:t>09:00 a.m. – 06:00 p.m.</w:t>
      </w:r>
      <w:r>
        <w:rPr>
          <w:b/>
          <w:color w:val="000000"/>
          <w:lang w:val="en-US" w:bidi="en-US"/>
        </w:rPr>
        <w:tab/>
      </w:r>
      <w:r>
        <w:rPr>
          <w:i/>
          <w:color w:val="000000"/>
          <w:lang w:val="en-US" w:bidi="en-US"/>
        </w:rPr>
        <w:t>Work of the exhibition</w:t>
      </w:r>
      <w:proofErr w:type="gramStart"/>
      <w:r w:rsidR="009C68B7">
        <w:rPr>
          <w:i/>
          <w:color w:val="000000"/>
          <w:lang w:val="en-US" w:bidi="en-US"/>
        </w:rPr>
        <w:t xml:space="preserve">, </w:t>
      </w:r>
      <w:r w:rsidR="009C68B7" w:rsidRPr="009C68B7">
        <w:rPr>
          <w:b/>
          <w:color w:val="000000"/>
          <w:lang w:val="en-US" w:bidi="en-US"/>
        </w:rPr>
        <w:t xml:space="preserve"> </w:t>
      </w:r>
      <w:r w:rsidR="009C68B7">
        <w:rPr>
          <w:b/>
          <w:color w:val="000000"/>
          <w:lang w:val="en-US" w:bidi="en-US"/>
        </w:rPr>
        <w:t>B2B</w:t>
      </w:r>
      <w:proofErr w:type="gramEnd"/>
      <w:r w:rsidR="009C68B7">
        <w:rPr>
          <w:b/>
          <w:color w:val="000000"/>
          <w:lang w:val="en-US" w:bidi="en-US"/>
        </w:rPr>
        <w:t xml:space="preserve"> meetings</w:t>
      </w:r>
    </w:p>
    <w:p w:rsidR="00254C50" w:rsidRDefault="000613EA" w:rsidP="00254C50">
      <w:pPr>
        <w:pStyle w:val="a8"/>
        <w:spacing w:before="0" w:after="0"/>
        <w:ind w:left="2828" w:hanging="2544"/>
        <w:jc w:val="both"/>
        <w:rPr>
          <w:b/>
          <w:color w:val="000000"/>
          <w:lang w:val="en-US" w:bidi="en-US"/>
        </w:rPr>
      </w:pPr>
      <w:r>
        <w:rPr>
          <w:b/>
          <w:color w:val="000000"/>
          <w:lang w:val="en-US" w:bidi="en-US"/>
        </w:rPr>
        <w:t>09</w:t>
      </w:r>
      <w:r w:rsidR="005B4781">
        <w:rPr>
          <w:b/>
          <w:color w:val="000000"/>
          <w:lang w:val="en-US" w:bidi="en-US"/>
        </w:rPr>
        <w:t>:</w:t>
      </w:r>
      <w:r>
        <w:rPr>
          <w:b/>
          <w:color w:val="000000"/>
          <w:lang w:val="en-US" w:bidi="en-US"/>
        </w:rPr>
        <w:t>3</w:t>
      </w:r>
      <w:r w:rsidR="00E76298" w:rsidRPr="0042030B">
        <w:rPr>
          <w:b/>
          <w:color w:val="000000"/>
          <w:lang w:val="en-US" w:bidi="en-US"/>
        </w:rPr>
        <w:t xml:space="preserve">0 </w:t>
      </w:r>
      <w:proofErr w:type="spellStart"/>
      <w:r w:rsidR="00254C50">
        <w:rPr>
          <w:b/>
          <w:color w:val="000000"/>
          <w:lang w:val="en-US" w:bidi="en-US"/>
        </w:rPr>
        <w:t>a.m</w:t>
      </w:r>
      <w:proofErr w:type="spellEnd"/>
      <w:r w:rsidR="00254C50">
        <w:rPr>
          <w:b/>
          <w:color w:val="000000"/>
          <w:lang w:val="en-US" w:bidi="en-US"/>
        </w:rPr>
        <w:t xml:space="preserve"> –</w:t>
      </w:r>
      <w:r w:rsidR="00E76298" w:rsidRPr="0042030B">
        <w:rPr>
          <w:b/>
          <w:color w:val="000000"/>
          <w:lang w:val="en-US" w:bidi="en-US"/>
        </w:rPr>
        <w:t xml:space="preserve"> 1</w:t>
      </w:r>
      <w:r w:rsidR="00195EAE">
        <w:rPr>
          <w:b/>
          <w:color w:val="000000"/>
          <w:lang w:val="en-US" w:bidi="en-US"/>
        </w:rPr>
        <w:t>1</w:t>
      </w:r>
      <w:r w:rsidR="00E76298" w:rsidRPr="0042030B">
        <w:rPr>
          <w:b/>
          <w:color w:val="000000"/>
          <w:lang w:val="en-US" w:bidi="en-US"/>
        </w:rPr>
        <w:t>:</w:t>
      </w:r>
      <w:r>
        <w:rPr>
          <w:b/>
          <w:color w:val="000000"/>
          <w:lang w:val="en-US" w:bidi="en-US"/>
        </w:rPr>
        <w:t>3</w:t>
      </w:r>
      <w:r w:rsidR="00E76298" w:rsidRPr="0042030B">
        <w:rPr>
          <w:b/>
          <w:color w:val="000000"/>
          <w:lang w:val="en-US" w:bidi="en-US"/>
        </w:rPr>
        <w:t xml:space="preserve">0 a.m. </w:t>
      </w:r>
      <w:r w:rsidR="00254C50">
        <w:rPr>
          <w:b/>
          <w:color w:val="000000"/>
          <w:lang w:val="en-US" w:bidi="en-US"/>
        </w:rPr>
        <w:tab/>
      </w:r>
      <w:r w:rsidR="00E76298" w:rsidRPr="0042030B">
        <w:rPr>
          <w:b/>
          <w:color w:val="000000"/>
          <w:lang w:val="en-US" w:bidi="en-US"/>
        </w:rPr>
        <w:tab/>
      </w:r>
      <w:r w:rsidR="009C68B7" w:rsidRPr="0042030B">
        <w:rPr>
          <w:b/>
          <w:color w:val="000000"/>
          <w:lang w:val="en-US" w:bidi="en-US"/>
        </w:rPr>
        <w:t>Rou</w:t>
      </w:r>
      <w:r w:rsidR="009C68B7">
        <w:rPr>
          <w:b/>
          <w:color w:val="000000"/>
          <w:lang w:val="en-US" w:bidi="en-US"/>
        </w:rPr>
        <w:t>nd Table on Cooperation in the f</w:t>
      </w:r>
      <w:r w:rsidR="009C68B7" w:rsidRPr="0042030B">
        <w:rPr>
          <w:b/>
          <w:color w:val="000000"/>
          <w:lang w:val="en-US" w:bidi="en-US"/>
        </w:rPr>
        <w:t xml:space="preserve">ield of </w:t>
      </w:r>
      <w:r w:rsidR="009C68B7">
        <w:rPr>
          <w:b/>
          <w:color w:val="000000"/>
          <w:lang w:val="en-US" w:bidi="en-US"/>
        </w:rPr>
        <w:t>Construction</w:t>
      </w:r>
      <w:r w:rsidR="009C68B7" w:rsidRPr="000613EA">
        <w:rPr>
          <w:b/>
          <w:color w:val="000000"/>
          <w:lang w:val="en-US" w:bidi="en-US"/>
        </w:rPr>
        <w:t xml:space="preserve"> </w:t>
      </w:r>
      <w:r w:rsidR="009C68B7">
        <w:rPr>
          <w:b/>
          <w:color w:val="000000"/>
          <w:lang w:val="en-US" w:bidi="en-US"/>
        </w:rPr>
        <w:t>and A</w:t>
      </w:r>
      <w:r w:rsidR="009C68B7" w:rsidRPr="000613EA">
        <w:rPr>
          <w:b/>
          <w:color w:val="000000"/>
          <w:lang w:val="en-US" w:bidi="en-US"/>
        </w:rPr>
        <w:t>rchitecture</w:t>
      </w:r>
    </w:p>
    <w:p w:rsidR="003B5997" w:rsidRDefault="003B5997" w:rsidP="00254C50">
      <w:pPr>
        <w:pStyle w:val="a8"/>
        <w:spacing w:before="0" w:after="0"/>
        <w:ind w:left="2828" w:hanging="2544"/>
        <w:jc w:val="both"/>
        <w:rPr>
          <w:b/>
          <w:color w:val="000000"/>
          <w:lang w:val="en-US" w:bidi="en-US"/>
        </w:rPr>
      </w:pPr>
      <w:r>
        <w:rPr>
          <w:b/>
          <w:color w:val="000000"/>
          <w:lang w:val="en-US" w:bidi="en-US"/>
        </w:rPr>
        <w:tab/>
      </w:r>
      <w:r w:rsidRPr="003B5997">
        <w:rPr>
          <w:i/>
          <w:color w:val="000000"/>
          <w:lang w:val="en-US" w:bidi="en-US"/>
        </w:rPr>
        <w:t>Lunch</w:t>
      </w:r>
    </w:p>
    <w:p w:rsidR="00BD7F8D" w:rsidRPr="005B4781" w:rsidRDefault="00254C50" w:rsidP="00254C50">
      <w:pPr>
        <w:pStyle w:val="a8"/>
        <w:spacing w:before="0" w:after="0"/>
        <w:ind w:left="2828" w:hanging="2544"/>
        <w:jc w:val="both"/>
        <w:rPr>
          <w:b/>
          <w:color w:val="000000"/>
          <w:u w:val="single"/>
          <w:lang w:val="en-US"/>
        </w:rPr>
      </w:pPr>
      <w:r w:rsidRPr="00254C50">
        <w:rPr>
          <w:b/>
          <w:color w:val="000000"/>
          <w:lang w:val="en-US" w:bidi="en-US"/>
        </w:rPr>
        <w:t xml:space="preserve">02.00 </w:t>
      </w:r>
      <w:r>
        <w:rPr>
          <w:b/>
          <w:color w:val="000000"/>
          <w:lang w:val="en-US" w:bidi="en-US"/>
        </w:rPr>
        <w:t>p.m. – 03:30 p.m.</w:t>
      </w:r>
      <w:r w:rsidR="009C68B7" w:rsidRPr="0042030B">
        <w:rPr>
          <w:b/>
          <w:color w:val="000000"/>
          <w:lang w:val="en-US" w:bidi="en-US"/>
        </w:rPr>
        <w:t xml:space="preserve"> </w:t>
      </w:r>
      <w:r w:rsidR="009C68B7">
        <w:rPr>
          <w:b/>
          <w:color w:val="000000"/>
          <w:lang w:val="en-US" w:bidi="en-US"/>
        </w:rPr>
        <w:t xml:space="preserve">  </w:t>
      </w:r>
      <w:r w:rsidR="00E76298" w:rsidRPr="0042030B">
        <w:rPr>
          <w:b/>
          <w:color w:val="000000"/>
          <w:lang w:val="en-US" w:bidi="en-US"/>
        </w:rPr>
        <w:t>Round Table on Cooperation in Agriculture</w:t>
      </w:r>
      <w:r w:rsidR="007F1CE9">
        <w:rPr>
          <w:b/>
          <w:color w:val="000000"/>
          <w:lang w:val="en-US" w:bidi="en-US"/>
        </w:rPr>
        <w:t xml:space="preserve"> and Food indu</w:t>
      </w:r>
      <w:r w:rsidR="00483079">
        <w:rPr>
          <w:b/>
          <w:color w:val="000000"/>
          <w:lang w:val="en-US" w:bidi="en-US"/>
        </w:rPr>
        <w:t>stry</w:t>
      </w:r>
    </w:p>
    <w:p w:rsidR="003E04D9" w:rsidRDefault="007F1CE9" w:rsidP="00254C50">
      <w:pPr>
        <w:widowControl w:val="0"/>
        <w:autoSpaceDE w:val="0"/>
        <w:ind w:left="284"/>
        <w:jc w:val="both"/>
        <w:rPr>
          <w:b/>
          <w:color w:val="000000"/>
          <w:lang w:val="en-US" w:bidi="en-US"/>
        </w:rPr>
      </w:pPr>
      <w:r>
        <w:rPr>
          <w:b/>
          <w:color w:val="000000"/>
          <w:lang w:val="en-US" w:bidi="en-US"/>
        </w:rPr>
        <w:t>0</w:t>
      </w:r>
      <w:r w:rsidR="00254C50">
        <w:rPr>
          <w:b/>
          <w:color w:val="000000"/>
          <w:lang w:val="en-US" w:bidi="en-US"/>
        </w:rPr>
        <w:t>3:3</w:t>
      </w:r>
      <w:r w:rsidR="000F1A5D">
        <w:rPr>
          <w:b/>
          <w:color w:val="000000"/>
          <w:lang w:val="en-US" w:bidi="en-US"/>
        </w:rPr>
        <w:t xml:space="preserve">0 </w:t>
      </w:r>
      <w:r w:rsidR="00254C50">
        <w:rPr>
          <w:b/>
          <w:color w:val="000000"/>
          <w:lang w:val="en-US" w:bidi="en-US"/>
        </w:rPr>
        <w:t xml:space="preserve">p.m. </w:t>
      </w:r>
      <w:r w:rsidR="000F1A5D">
        <w:rPr>
          <w:b/>
          <w:color w:val="000000"/>
          <w:lang w:val="en-US" w:bidi="en-US"/>
        </w:rPr>
        <w:t xml:space="preserve">- </w:t>
      </w:r>
      <w:r>
        <w:rPr>
          <w:b/>
          <w:color w:val="000000"/>
          <w:lang w:val="en-US" w:bidi="en-US"/>
        </w:rPr>
        <w:t>04</w:t>
      </w:r>
      <w:r w:rsidR="000F1A5D">
        <w:rPr>
          <w:b/>
          <w:color w:val="000000"/>
          <w:lang w:val="en-US" w:bidi="en-US"/>
        </w:rPr>
        <w:t>:</w:t>
      </w:r>
      <w:r w:rsidR="00254C50">
        <w:rPr>
          <w:b/>
          <w:color w:val="000000"/>
          <w:lang w:val="en-US" w:bidi="en-US"/>
        </w:rPr>
        <w:t>3</w:t>
      </w:r>
      <w:r w:rsidR="000F1A5D">
        <w:rPr>
          <w:b/>
          <w:color w:val="000000"/>
          <w:lang w:val="en-US" w:bidi="en-US"/>
        </w:rPr>
        <w:t xml:space="preserve">0 </w:t>
      </w:r>
      <w:r>
        <w:rPr>
          <w:b/>
          <w:color w:val="000000"/>
          <w:lang w:val="en-US" w:bidi="en-US"/>
        </w:rPr>
        <w:t>p</w:t>
      </w:r>
      <w:r w:rsidR="000F1A5D">
        <w:rPr>
          <w:b/>
          <w:color w:val="000000"/>
          <w:lang w:val="en-US" w:bidi="en-US"/>
        </w:rPr>
        <w:t xml:space="preserve">.m. </w:t>
      </w:r>
      <w:r w:rsidR="000F1A5D">
        <w:rPr>
          <w:b/>
          <w:color w:val="000000"/>
          <w:lang w:val="en-US" w:bidi="en-US"/>
        </w:rPr>
        <w:tab/>
      </w:r>
      <w:r w:rsidR="00CF52FA" w:rsidRPr="0042030B">
        <w:rPr>
          <w:b/>
          <w:color w:val="000000"/>
          <w:lang w:val="en-US" w:bidi="en-US"/>
        </w:rPr>
        <w:t xml:space="preserve">Round Table on Cooperation in </w:t>
      </w:r>
      <w:r w:rsidR="00AF29A4">
        <w:rPr>
          <w:b/>
          <w:color w:val="000000"/>
          <w:lang w:val="en-US" w:bidi="en-US"/>
        </w:rPr>
        <w:t>Energy and Industry sectors</w:t>
      </w:r>
    </w:p>
    <w:p w:rsidR="00254C50" w:rsidRDefault="00254C50" w:rsidP="00877A6D">
      <w:pPr>
        <w:widowControl w:val="0"/>
        <w:autoSpaceDE w:val="0"/>
        <w:ind w:left="284"/>
        <w:jc w:val="both"/>
        <w:rPr>
          <w:b/>
          <w:color w:val="000000"/>
          <w:lang w:val="en-US" w:bidi="en-US"/>
        </w:rPr>
      </w:pPr>
    </w:p>
    <w:p w:rsidR="00597FC6" w:rsidRDefault="005B4781" w:rsidP="005174CF">
      <w:pPr>
        <w:ind w:left="284"/>
        <w:jc w:val="both"/>
        <w:rPr>
          <w:b/>
          <w:color w:val="000000"/>
          <w:u w:val="single"/>
          <w:lang w:val="en-US" w:bidi="en-US"/>
        </w:rPr>
      </w:pPr>
      <w:r>
        <w:rPr>
          <w:b/>
          <w:color w:val="000000"/>
          <w:u w:val="single"/>
          <w:lang w:val="en-US" w:bidi="en-US"/>
        </w:rPr>
        <w:t>November 16</w:t>
      </w:r>
      <w:r w:rsidRPr="00F41F99">
        <w:rPr>
          <w:b/>
          <w:color w:val="000000"/>
          <w:u w:val="single"/>
          <w:lang w:val="en-US" w:bidi="en-US"/>
        </w:rPr>
        <w:t xml:space="preserve">, </w:t>
      </w:r>
      <w:r>
        <w:rPr>
          <w:b/>
          <w:color w:val="000000"/>
          <w:u w:val="single"/>
          <w:lang w:val="en-US" w:bidi="en-US"/>
        </w:rPr>
        <w:t>Saturday</w:t>
      </w:r>
    </w:p>
    <w:p w:rsidR="000613EA" w:rsidRPr="00E92E0F" w:rsidRDefault="000613EA" w:rsidP="000613EA">
      <w:pPr>
        <w:ind w:left="284"/>
        <w:rPr>
          <w:bCs/>
          <w:color w:val="000000"/>
          <w:lang w:val="en-US"/>
        </w:rPr>
      </w:pPr>
      <w:r>
        <w:rPr>
          <w:b/>
          <w:color w:val="000000"/>
          <w:lang w:val="en-US" w:bidi="en-US"/>
        </w:rPr>
        <w:t xml:space="preserve">09:00 </w:t>
      </w:r>
      <w:r w:rsidR="007F1CE9">
        <w:rPr>
          <w:b/>
          <w:color w:val="000000"/>
          <w:lang w:val="en-US" w:bidi="en-US"/>
        </w:rPr>
        <w:t xml:space="preserve">a.m. </w:t>
      </w:r>
      <w:r>
        <w:rPr>
          <w:b/>
          <w:color w:val="000000"/>
          <w:lang w:val="en-US" w:bidi="en-US"/>
        </w:rPr>
        <w:t xml:space="preserve">- 05:00 a.m. </w:t>
      </w:r>
      <w:r>
        <w:rPr>
          <w:b/>
          <w:color w:val="000000"/>
          <w:lang w:val="en-US" w:bidi="en-US"/>
        </w:rPr>
        <w:tab/>
      </w:r>
      <w:r>
        <w:rPr>
          <w:i/>
          <w:color w:val="000000"/>
          <w:lang w:val="en-US" w:bidi="en-US"/>
        </w:rPr>
        <w:t>Work of the exhibition</w:t>
      </w:r>
    </w:p>
    <w:p w:rsidR="000613EA" w:rsidRPr="007F1CE9" w:rsidRDefault="005B4781" w:rsidP="005174CF">
      <w:pPr>
        <w:ind w:left="284"/>
        <w:jc w:val="both"/>
        <w:rPr>
          <w:rFonts w:eastAsia="MS Mincho"/>
          <w:b/>
          <w:lang w:val="en-US" w:bidi="en-US"/>
        </w:rPr>
      </w:pPr>
      <w:r>
        <w:rPr>
          <w:b/>
          <w:color w:val="000000"/>
          <w:lang w:val="en-US" w:bidi="en-US"/>
        </w:rPr>
        <w:t>09</w:t>
      </w:r>
      <w:r w:rsidR="00DE4598">
        <w:rPr>
          <w:b/>
          <w:color w:val="000000"/>
          <w:lang w:val="en-US" w:bidi="en-US"/>
        </w:rPr>
        <w:t>:00</w:t>
      </w:r>
      <w:r w:rsidR="007F1CE9">
        <w:rPr>
          <w:b/>
          <w:color w:val="000000"/>
          <w:lang w:val="en-US" w:bidi="en-US"/>
        </w:rPr>
        <w:t xml:space="preserve"> a.m.</w:t>
      </w:r>
      <w:r w:rsidR="00DE4598">
        <w:rPr>
          <w:b/>
          <w:color w:val="000000"/>
          <w:lang w:val="en-US" w:bidi="en-US"/>
        </w:rPr>
        <w:t xml:space="preserve"> - 0</w:t>
      </w:r>
      <w:r w:rsidR="007F1CE9">
        <w:rPr>
          <w:b/>
          <w:color w:val="000000"/>
          <w:lang w:val="en-US" w:bidi="en-US"/>
        </w:rPr>
        <w:t>3</w:t>
      </w:r>
      <w:r w:rsidR="00DE4598">
        <w:rPr>
          <w:b/>
          <w:color w:val="000000"/>
          <w:lang w:val="en-US" w:bidi="en-US"/>
        </w:rPr>
        <w:t xml:space="preserve">:00 p.m. </w:t>
      </w:r>
      <w:r w:rsidR="007F1CE9">
        <w:rPr>
          <w:b/>
          <w:color w:val="000000"/>
          <w:lang w:val="en-US" w:bidi="en-US"/>
        </w:rPr>
        <w:t xml:space="preserve">   </w:t>
      </w:r>
      <w:r w:rsidR="0027713E" w:rsidRPr="007F1CE9">
        <w:rPr>
          <w:rFonts w:eastAsia="MS Mincho"/>
          <w:b/>
          <w:lang w:val="en-US" w:bidi="en-US"/>
        </w:rPr>
        <w:t>B2B</w:t>
      </w:r>
      <w:r w:rsidR="007F1CE9" w:rsidRPr="007F1CE9">
        <w:rPr>
          <w:rFonts w:eastAsia="MS Mincho"/>
          <w:b/>
          <w:lang w:val="en-US" w:bidi="en-US"/>
        </w:rPr>
        <w:t xml:space="preserve"> meeting</w:t>
      </w:r>
      <w:r w:rsidR="00254C50">
        <w:rPr>
          <w:rFonts w:eastAsia="MS Mincho"/>
          <w:b/>
          <w:lang w:val="en-US" w:bidi="en-US"/>
        </w:rPr>
        <w:t>s</w:t>
      </w:r>
    </w:p>
    <w:p w:rsidR="0027713E" w:rsidRDefault="000613EA" w:rsidP="005174CF">
      <w:pPr>
        <w:ind w:left="284"/>
        <w:jc w:val="both"/>
        <w:rPr>
          <w:b/>
          <w:color w:val="000000"/>
          <w:lang w:val="en-US" w:bidi="en-US"/>
        </w:rPr>
      </w:pPr>
      <w:r>
        <w:rPr>
          <w:b/>
          <w:color w:val="000000"/>
          <w:lang w:val="en-US" w:bidi="en-US"/>
        </w:rPr>
        <w:t>0</w:t>
      </w:r>
      <w:r w:rsidR="007F1CE9">
        <w:rPr>
          <w:b/>
          <w:color w:val="000000"/>
          <w:lang w:val="en-US" w:bidi="en-US"/>
        </w:rPr>
        <w:t>3</w:t>
      </w:r>
      <w:r>
        <w:rPr>
          <w:b/>
          <w:color w:val="000000"/>
          <w:lang w:val="en-US" w:bidi="en-US"/>
        </w:rPr>
        <w:t xml:space="preserve">:00 p.m.   </w:t>
      </w:r>
      <w:r w:rsidR="007F1CE9">
        <w:rPr>
          <w:b/>
          <w:color w:val="000000"/>
          <w:lang w:val="en-US" w:bidi="en-US"/>
        </w:rPr>
        <w:t xml:space="preserve">                      C</w:t>
      </w:r>
      <w:r w:rsidR="007F1CE9" w:rsidRPr="007F1CE9">
        <w:rPr>
          <w:b/>
          <w:color w:val="000000"/>
          <w:lang w:val="en-US" w:bidi="en-US"/>
        </w:rPr>
        <w:t>eremonial</w:t>
      </w:r>
      <w:r w:rsidR="007F1CE9">
        <w:rPr>
          <w:b/>
          <w:color w:val="000000"/>
          <w:lang w:val="en-US" w:bidi="en-US"/>
        </w:rPr>
        <w:t xml:space="preserve"> delivery of diplomas</w:t>
      </w:r>
    </w:p>
    <w:p w:rsidR="00E757C0" w:rsidRDefault="00E757C0" w:rsidP="00A71266">
      <w:pPr>
        <w:ind w:left="284"/>
        <w:jc w:val="center"/>
        <w:rPr>
          <w:b/>
          <w:color w:val="000000"/>
          <w:lang w:val="en-US" w:bidi="en-US"/>
        </w:rPr>
      </w:pPr>
    </w:p>
    <w:p w:rsidR="00A71266" w:rsidRPr="005174CF" w:rsidRDefault="00A71266" w:rsidP="00A71266">
      <w:pPr>
        <w:ind w:left="284"/>
        <w:jc w:val="center"/>
        <w:rPr>
          <w:color w:val="000000"/>
          <w:lang w:val="en-US"/>
        </w:rPr>
      </w:pPr>
      <w:r>
        <w:rPr>
          <w:b/>
          <w:color w:val="000000"/>
          <w:lang w:val="en-US" w:bidi="en-US"/>
        </w:rPr>
        <w:t xml:space="preserve">Organizers of </w:t>
      </w:r>
      <w:r w:rsidRPr="0042030B">
        <w:rPr>
          <w:b/>
          <w:lang w:val="en-US" w:bidi="en-US"/>
        </w:rPr>
        <w:t xml:space="preserve">EXPO-RUSSIA VIETNAM </w:t>
      </w:r>
      <w:r>
        <w:rPr>
          <w:b/>
          <w:lang w:val="en-US" w:bidi="en-US"/>
        </w:rPr>
        <w:t xml:space="preserve">and </w:t>
      </w:r>
      <w:r>
        <w:rPr>
          <w:b/>
          <w:color w:val="000000"/>
          <w:lang w:val="en-US" w:bidi="en-US"/>
        </w:rPr>
        <w:t>business forum:</w:t>
      </w:r>
    </w:p>
    <w:p w:rsidR="00483079" w:rsidRDefault="00483079" w:rsidP="00DE4598">
      <w:pPr>
        <w:ind w:left="284"/>
        <w:rPr>
          <w:rFonts w:eastAsia="MS Mincho"/>
          <w:b/>
          <w:lang w:val="en-US" w:bidi="en-US"/>
        </w:rPr>
      </w:pPr>
    </w:p>
    <w:p w:rsidR="00E757C0" w:rsidRDefault="00E757C0" w:rsidP="00DE4598">
      <w:pPr>
        <w:ind w:left="284"/>
        <w:rPr>
          <w:rFonts w:eastAsia="MS Mincho"/>
          <w:b/>
          <w:lang w:val="en-US" w:bidi="en-US"/>
        </w:rPr>
      </w:pP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31"/>
      </w:tblGrid>
      <w:tr w:rsidR="00483079" w:rsidTr="00483079">
        <w:tc>
          <w:tcPr>
            <w:tcW w:w="5275" w:type="dxa"/>
          </w:tcPr>
          <w:p w:rsidR="00483079" w:rsidRPr="00910E6B" w:rsidRDefault="00483079" w:rsidP="00483079">
            <w:pPr>
              <w:tabs>
                <w:tab w:val="center" w:pos="4873"/>
              </w:tabs>
              <w:jc w:val="center"/>
              <w:rPr>
                <w:b/>
                <w:bCs/>
                <w:color w:val="0070C0"/>
                <w:shd w:val="clear" w:color="auto" w:fill="FFFFFF"/>
                <w:lang w:val="en-US"/>
              </w:rPr>
            </w:pPr>
            <w:r w:rsidRPr="00910E6B">
              <w:rPr>
                <w:b/>
                <w:bCs/>
                <w:color w:val="0070C0"/>
                <w:shd w:val="clear" w:color="auto" w:fill="FFFFFF"/>
                <w:lang w:val="en-US"/>
              </w:rPr>
              <w:t>Zarubezh-Expo JSC</w:t>
            </w:r>
          </w:p>
          <w:p w:rsidR="00483079" w:rsidRPr="00910E6B" w:rsidRDefault="00483079" w:rsidP="00483079">
            <w:pPr>
              <w:jc w:val="center"/>
              <w:rPr>
                <w:lang w:val="en-US"/>
              </w:rPr>
            </w:pPr>
            <w:r w:rsidRPr="00910E6B">
              <w:rPr>
                <w:lang w:val="en-US" w:bidi="en-US"/>
              </w:rPr>
              <w:t>Tel.: +7 (495) 721-32-36</w:t>
            </w:r>
          </w:p>
          <w:p w:rsidR="00483079" w:rsidRPr="00910E6B" w:rsidRDefault="00483079" w:rsidP="00483079">
            <w:pPr>
              <w:jc w:val="center"/>
              <w:rPr>
                <w:lang w:val="en-US"/>
              </w:rPr>
            </w:pPr>
            <w:r w:rsidRPr="00910E6B">
              <w:rPr>
                <w:lang w:val="en-US" w:bidi="en-US"/>
              </w:rPr>
              <w:t xml:space="preserve"> </w:t>
            </w:r>
            <w:hyperlink r:id="rId8" w:history="1">
              <w:r w:rsidRPr="00910E6B">
                <w:rPr>
                  <w:lang w:val="en-US" w:bidi="en-US"/>
                </w:rPr>
                <w:t>info@zarubezhexpo.ru</w:t>
              </w:r>
            </w:hyperlink>
          </w:p>
          <w:p w:rsidR="00483079" w:rsidRPr="00910E6B" w:rsidRDefault="008313AC" w:rsidP="00483079">
            <w:pPr>
              <w:jc w:val="center"/>
              <w:rPr>
                <w:lang w:val="en-US" w:bidi="en-US"/>
              </w:rPr>
            </w:pPr>
            <w:hyperlink r:id="rId9" w:history="1">
              <w:r w:rsidR="00483079" w:rsidRPr="00910E6B">
                <w:rPr>
                  <w:rStyle w:val="a9"/>
                  <w:lang w:val="en-US" w:bidi="en-US"/>
                </w:rPr>
                <w:t>www.zarubezhexpo.ru</w:t>
              </w:r>
            </w:hyperlink>
          </w:p>
          <w:p w:rsidR="00483079" w:rsidRPr="00910E6B" w:rsidRDefault="00483079" w:rsidP="00DE4598">
            <w:pPr>
              <w:rPr>
                <w:rFonts w:eastAsia="MS Mincho"/>
                <w:b/>
                <w:lang w:val="en-US"/>
              </w:rPr>
            </w:pPr>
          </w:p>
        </w:tc>
        <w:tc>
          <w:tcPr>
            <w:tcW w:w="5276" w:type="dxa"/>
          </w:tcPr>
          <w:p w:rsidR="00483079" w:rsidRPr="00910E6B" w:rsidRDefault="00483079" w:rsidP="00483079">
            <w:pPr>
              <w:jc w:val="center"/>
              <w:rPr>
                <w:rStyle w:val="a9"/>
                <w:color w:val="0070C0"/>
                <w:lang w:val="en-US" w:bidi="en-US"/>
              </w:rPr>
            </w:pPr>
            <w:r w:rsidRPr="00910E6B">
              <w:rPr>
                <w:b/>
                <w:bCs/>
                <w:color w:val="0070C0"/>
                <w:shd w:val="clear" w:color="auto" w:fill="FFFFFF"/>
                <w:lang w:val="en-US"/>
              </w:rPr>
              <w:t>Vietnam Chamber of Commerce and Industry</w:t>
            </w:r>
          </w:p>
          <w:p w:rsidR="00483079" w:rsidRPr="00E757C0" w:rsidRDefault="00483079" w:rsidP="00483079">
            <w:pPr>
              <w:jc w:val="center"/>
              <w:rPr>
                <w:rStyle w:val="a9"/>
                <w:color w:val="0D0D0D" w:themeColor="text1" w:themeTint="F2"/>
                <w:lang w:val="en-US" w:bidi="en-US"/>
              </w:rPr>
            </w:pPr>
            <w:r w:rsidRPr="00910E6B">
              <w:rPr>
                <w:rStyle w:val="a9"/>
                <w:color w:val="0D0D0D" w:themeColor="text1" w:themeTint="F2"/>
                <w:lang w:val="en-US" w:bidi="en-US"/>
              </w:rPr>
              <w:t>Tel: +84</w:t>
            </w:r>
            <w:r w:rsidR="000C18C3" w:rsidRPr="000C18C3">
              <w:rPr>
                <w:rStyle w:val="a9"/>
                <w:color w:val="0D0D0D" w:themeColor="text1" w:themeTint="F2"/>
                <w:lang w:val="en-US" w:bidi="en-US"/>
              </w:rPr>
              <w:t xml:space="preserve"> </w:t>
            </w:r>
            <w:r w:rsidR="000C18C3" w:rsidRPr="00E757C0">
              <w:rPr>
                <w:rStyle w:val="a9"/>
                <w:color w:val="0D0D0D" w:themeColor="text1" w:themeTint="F2"/>
                <w:lang w:val="en-US" w:bidi="en-US"/>
              </w:rPr>
              <w:t>904112244</w:t>
            </w:r>
          </w:p>
          <w:p w:rsidR="00483079" w:rsidRPr="00910E6B" w:rsidRDefault="00483079" w:rsidP="00483079">
            <w:pPr>
              <w:jc w:val="center"/>
              <w:rPr>
                <w:rStyle w:val="a9"/>
                <w:color w:val="0D0D0D" w:themeColor="text1" w:themeTint="F2"/>
                <w:lang w:val="en-US" w:bidi="en-US"/>
              </w:rPr>
            </w:pPr>
            <w:r w:rsidRPr="00910E6B">
              <w:rPr>
                <w:rStyle w:val="a9"/>
                <w:color w:val="0D0D0D" w:themeColor="text1" w:themeTint="F2"/>
                <w:lang w:val="en-US" w:bidi="en-US"/>
              </w:rPr>
              <w:t>Fax: +84 (24) 35742020</w:t>
            </w:r>
          </w:p>
          <w:p w:rsidR="00483079" w:rsidRPr="00910E6B" w:rsidRDefault="00483079" w:rsidP="00483079">
            <w:pPr>
              <w:jc w:val="center"/>
              <w:rPr>
                <w:rStyle w:val="a9"/>
                <w:color w:val="0D0D0D" w:themeColor="text1" w:themeTint="F2"/>
                <w:lang w:val="en-US" w:bidi="en-US"/>
              </w:rPr>
            </w:pPr>
            <w:r w:rsidRPr="00910E6B">
              <w:rPr>
                <w:rStyle w:val="a9"/>
                <w:color w:val="0D0D0D" w:themeColor="text1" w:themeTint="F2"/>
                <w:lang w:val="en-US" w:bidi="en-US"/>
              </w:rPr>
              <w:t>trangttt@vcci.com.vn</w:t>
            </w:r>
          </w:p>
          <w:p w:rsidR="00483079" w:rsidRPr="00910E6B" w:rsidRDefault="00483079" w:rsidP="00910E6B">
            <w:pPr>
              <w:jc w:val="center"/>
              <w:rPr>
                <w:rFonts w:eastAsia="MS Mincho"/>
                <w:b/>
                <w:lang w:val="en-US"/>
              </w:rPr>
            </w:pPr>
            <w:r w:rsidRPr="00910E6B">
              <w:rPr>
                <w:rStyle w:val="a9"/>
                <w:color w:val="0D0D0D" w:themeColor="text1" w:themeTint="F2"/>
                <w:lang w:bidi="en-US"/>
              </w:rPr>
              <w:t>http://vcci.com.vn</w:t>
            </w:r>
          </w:p>
        </w:tc>
      </w:tr>
    </w:tbl>
    <w:p w:rsidR="00483079" w:rsidRPr="000374C8" w:rsidRDefault="00483079" w:rsidP="00DE4598">
      <w:pPr>
        <w:ind w:left="284"/>
        <w:rPr>
          <w:rFonts w:eastAsia="MS Mincho"/>
          <w:b/>
          <w:lang w:val="en-US"/>
        </w:rPr>
      </w:pPr>
    </w:p>
    <w:p w:rsidR="00483079" w:rsidRPr="00910E6B" w:rsidRDefault="00910E6B" w:rsidP="00910E6B">
      <w:pPr>
        <w:tabs>
          <w:tab w:val="left" w:pos="4545"/>
        </w:tabs>
        <w:spacing w:line="276" w:lineRule="auto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lastRenderedPageBreak/>
        <w:t xml:space="preserve">   </w:t>
      </w:r>
      <w:r w:rsidR="00E757C0">
        <w:rPr>
          <w:bCs/>
          <w:color w:val="000000"/>
          <w:lang w:val="en-US"/>
        </w:rPr>
        <w:t xml:space="preserve">          </w:t>
      </w:r>
    </w:p>
    <w:sectPr w:rsidR="00483079" w:rsidRPr="00910E6B" w:rsidSect="006C2F65">
      <w:headerReference w:type="default" r:id="rId10"/>
      <w:pgSz w:w="11906" w:h="16838"/>
      <w:pgMar w:top="0" w:right="851" w:bottom="766" w:left="72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66" w:rsidRDefault="00A71266">
      <w:r>
        <w:separator/>
      </w:r>
    </w:p>
  </w:endnote>
  <w:endnote w:type="continuationSeparator" w:id="0">
    <w:p w:rsidR="00A71266" w:rsidRDefault="00A7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66" w:rsidRDefault="00A71266">
      <w:r>
        <w:separator/>
      </w:r>
    </w:p>
  </w:footnote>
  <w:footnote w:type="continuationSeparator" w:id="0">
    <w:p w:rsidR="00A71266" w:rsidRDefault="00A7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506827"/>
      <w:docPartObj>
        <w:docPartGallery w:val="Page Numbers (Top of Page)"/>
        <w:docPartUnique/>
      </w:docPartObj>
    </w:sdtPr>
    <w:sdtEndPr/>
    <w:sdtContent>
      <w:p w:rsidR="00A71266" w:rsidRDefault="00330EE5">
        <w:pPr>
          <w:pStyle w:val="ab"/>
          <w:jc w:val="right"/>
        </w:pPr>
        <w:r>
          <w:rPr>
            <w:lang w:val="en-US" w:bidi="en-US"/>
          </w:rPr>
          <w:fldChar w:fldCharType="begin"/>
        </w:r>
        <w:r w:rsidR="00A71266">
          <w:rPr>
            <w:lang w:val="en-US" w:bidi="en-US"/>
          </w:rPr>
          <w:instrText xml:space="preserve"> PAGE   \* MERGEFORMAT </w:instrText>
        </w:r>
        <w:r>
          <w:rPr>
            <w:lang w:val="en-US" w:bidi="en-US"/>
          </w:rPr>
          <w:fldChar w:fldCharType="separate"/>
        </w:r>
        <w:r w:rsidR="00E757C0">
          <w:rPr>
            <w:noProof/>
            <w:lang w:val="en-US" w:bidi="en-US"/>
          </w:rPr>
          <w:t>2</w:t>
        </w:r>
        <w:r>
          <w:rPr>
            <w:noProof/>
            <w:lang w:val="en-US" w:bidi="en-US"/>
          </w:rPr>
          <w:fldChar w:fldCharType="end"/>
        </w:r>
      </w:p>
    </w:sdtContent>
  </w:sdt>
  <w:p w:rsidR="00A71266" w:rsidRDefault="00A71266">
    <w:pPr>
      <w:pStyle w:val="1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9429E"/>
    <w:multiLevelType w:val="hybridMultilevel"/>
    <w:tmpl w:val="B880ADB8"/>
    <w:lvl w:ilvl="0" w:tplc="BEE2920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F1D7A"/>
    <w:multiLevelType w:val="multilevel"/>
    <w:tmpl w:val="15747C7A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88F"/>
    <w:rsid w:val="0000061E"/>
    <w:rsid w:val="00001E44"/>
    <w:rsid w:val="000119BF"/>
    <w:rsid w:val="00011A00"/>
    <w:rsid w:val="000274CE"/>
    <w:rsid w:val="00035F2D"/>
    <w:rsid w:val="000374C8"/>
    <w:rsid w:val="0004354D"/>
    <w:rsid w:val="00052A5C"/>
    <w:rsid w:val="00054482"/>
    <w:rsid w:val="000556A7"/>
    <w:rsid w:val="000613EA"/>
    <w:rsid w:val="000846FE"/>
    <w:rsid w:val="00086367"/>
    <w:rsid w:val="00086683"/>
    <w:rsid w:val="00090A45"/>
    <w:rsid w:val="000A5872"/>
    <w:rsid w:val="000B1458"/>
    <w:rsid w:val="000B1855"/>
    <w:rsid w:val="000B3C04"/>
    <w:rsid w:val="000B6A27"/>
    <w:rsid w:val="000C004F"/>
    <w:rsid w:val="000C18C3"/>
    <w:rsid w:val="000D0AFB"/>
    <w:rsid w:val="000E05AB"/>
    <w:rsid w:val="000E7A77"/>
    <w:rsid w:val="000F1A5D"/>
    <w:rsid w:val="000F755A"/>
    <w:rsid w:val="0010304F"/>
    <w:rsid w:val="001232DF"/>
    <w:rsid w:val="00124585"/>
    <w:rsid w:val="00124EB7"/>
    <w:rsid w:val="00133FF3"/>
    <w:rsid w:val="0013739C"/>
    <w:rsid w:val="00160CCD"/>
    <w:rsid w:val="00166853"/>
    <w:rsid w:val="00167738"/>
    <w:rsid w:val="001806BA"/>
    <w:rsid w:val="00181839"/>
    <w:rsid w:val="0019376A"/>
    <w:rsid w:val="0019517C"/>
    <w:rsid w:val="00195EAE"/>
    <w:rsid w:val="001B0C0E"/>
    <w:rsid w:val="001B7CED"/>
    <w:rsid w:val="001D5A7E"/>
    <w:rsid w:val="001F160D"/>
    <w:rsid w:val="001F7B59"/>
    <w:rsid w:val="00202EFB"/>
    <w:rsid w:val="00203D46"/>
    <w:rsid w:val="00211A1B"/>
    <w:rsid w:val="00213FAF"/>
    <w:rsid w:val="00214E37"/>
    <w:rsid w:val="00222F62"/>
    <w:rsid w:val="002242DE"/>
    <w:rsid w:val="00225F8F"/>
    <w:rsid w:val="0022792C"/>
    <w:rsid w:val="00233845"/>
    <w:rsid w:val="00236ABC"/>
    <w:rsid w:val="00237044"/>
    <w:rsid w:val="002406D6"/>
    <w:rsid w:val="0024359F"/>
    <w:rsid w:val="00243D0B"/>
    <w:rsid w:val="00254C50"/>
    <w:rsid w:val="0026392B"/>
    <w:rsid w:val="0027713E"/>
    <w:rsid w:val="0028120E"/>
    <w:rsid w:val="00281B5C"/>
    <w:rsid w:val="0029154F"/>
    <w:rsid w:val="00296788"/>
    <w:rsid w:val="002B25DD"/>
    <w:rsid w:val="002B3139"/>
    <w:rsid w:val="002B6FC1"/>
    <w:rsid w:val="002B7D10"/>
    <w:rsid w:val="002C00B9"/>
    <w:rsid w:val="002E0D63"/>
    <w:rsid w:val="002E5CAB"/>
    <w:rsid w:val="002E7DCC"/>
    <w:rsid w:val="002F01D4"/>
    <w:rsid w:val="002F1D62"/>
    <w:rsid w:val="00302631"/>
    <w:rsid w:val="0031070E"/>
    <w:rsid w:val="00310BAD"/>
    <w:rsid w:val="00317E32"/>
    <w:rsid w:val="003202D8"/>
    <w:rsid w:val="0032600A"/>
    <w:rsid w:val="00330EE5"/>
    <w:rsid w:val="003351EB"/>
    <w:rsid w:val="00341ECB"/>
    <w:rsid w:val="00365552"/>
    <w:rsid w:val="00397672"/>
    <w:rsid w:val="003A4556"/>
    <w:rsid w:val="003B5997"/>
    <w:rsid w:val="003D44B4"/>
    <w:rsid w:val="003E04D9"/>
    <w:rsid w:val="003E22D9"/>
    <w:rsid w:val="003F5E7C"/>
    <w:rsid w:val="004024E5"/>
    <w:rsid w:val="0040397D"/>
    <w:rsid w:val="00405AFB"/>
    <w:rsid w:val="00407142"/>
    <w:rsid w:val="00411C3A"/>
    <w:rsid w:val="0041291F"/>
    <w:rsid w:val="00412B45"/>
    <w:rsid w:val="0042030B"/>
    <w:rsid w:val="00425A50"/>
    <w:rsid w:val="0043167D"/>
    <w:rsid w:val="00444EF7"/>
    <w:rsid w:val="00450CA5"/>
    <w:rsid w:val="00450E16"/>
    <w:rsid w:val="00453775"/>
    <w:rsid w:val="00455733"/>
    <w:rsid w:val="00457061"/>
    <w:rsid w:val="0048055C"/>
    <w:rsid w:val="00483079"/>
    <w:rsid w:val="00491A99"/>
    <w:rsid w:val="004934B2"/>
    <w:rsid w:val="00495FBC"/>
    <w:rsid w:val="004A434B"/>
    <w:rsid w:val="004D33A0"/>
    <w:rsid w:val="004E4012"/>
    <w:rsid w:val="004F51DC"/>
    <w:rsid w:val="004F7E39"/>
    <w:rsid w:val="005044D6"/>
    <w:rsid w:val="00505648"/>
    <w:rsid w:val="005174CF"/>
    <w:rsid w:val="00520AB4"/>
    <w:rsid w:val="005216C6"/>
    <w:rsid w:val="00524BF1"/>
    <w:rsid w:val="0052672B"/>
    <w:rsid w:val="0053412E"/>
    <w:rsid w:val="005369B1"/>
    <w:rsid w:val="00541624"/>
    <w:rsid w:val="0054776E"/>
    <w:rsid w:val="00552433"/>
    <w:rsid w:val="00556504"/>
    <w:rsid w:val="00573B13"/>
    <w:rsid w:val="00583EF7"/>
    <w:rsid w:val="005925B0"/>
    <w:rsid w:val="00597FC6"/>
    <w:rsid w:val="005A4414"/>
    <w:rsid w:val="005B4781"/>
    <w:rsid w:val="005B4917"/>
    <w:rsid w:val="005C2E4E"/>
    <w:rsid w:val="005C39EB"/>
    <w:rsid w:val="005C3AB4"/>
    <w:rsid w:val="005C4A87"/>
    <w:rsid w:val="005F682B"/>
    <w:rsid w:val="00626290"/>
    <w:rsid w:val="00627B6A"/>
    <w:rsid w:val="00671258"/>
    <w:rsid w:val="00674A98"/>
    <w:rsid w:val="00694441"/>
    <w:rsid w:val="006962F7"/>
    <w:rsid w:val="006C2F65"/>
    <w:rsid w:val="006D35C1"/>
    <w:rsid w:val="006E16AF"/>
    <w:rsid w:val="006F0168"/>
    <w:rsid w:val="0070305B"/>
    <w:rsid w:val="007128FA"/>
    <w:rsid w:val="00723A90"/>
    <w:rsid w:val="007450FD"/>
    <w:rsid w:val="007701F1"/>
    <w:rsid w:val="007715A7"/>
    <w:rsid w:val="00783ACF"/>
    <w:rsid w:val="00786934"/>
    <w:rsid w:val="0079129A"/>
    <w:rsid w:val="007C5CCA"/>
    <w:rsid w:val="007D1BD6"/>
    <w:rsid w:val="007D3DC4"/>
    <w:rsid w:val="007E630D"/>
    <w:rsid w:val="007F1CE9"/>
    <w:rsid w:val="00803091"/>
    <w:rsid w:val="008143E4"/>
    <w:rsid w:val="008313AC"/>
    <w:rsid w:val="00850B47"/>
    <w:rsid w:val="00850E2B"/>
    <w:rsid w:val="008515E0"/>
    <w:rsid w:val="00856D2C"/>
    <w:rsid w:val="008656B7"/>
    <w:rsid w:val="0086705B"/>
    <w:rsid w:val="00877782"/>
    <w:rsid w:val="00877A6D"/>
    <w:rsid w:val="008A0BF6"/>
    <w:rsid w:val="008B68AD"/>
    <w:rsid w:val="008E6611"/>
    <w:rsid w:val="008F04E3"/>
    <w:rsid w:val="00904639"/>
    <w:rsid w:val="00910480"/>
    <w:rsid w:val="00910E6B"/>
    <w:rsid w:val="00916DBF"/>
    <w:rsid w:val="009240DF"/>
    <w:rsid w:val="009245B2"/>
    <w:rsid w:val="00933CE5"/>
    <w:rsid w:val="009668A1"/>
    <w:rsid w:val="00966E40"/>
    <w:rsid w:val="009854AD"/>
    <w:rsid w:val="0099138B"/>
    <w:rsid w:val="009914FF"/>
    <w:rsid w:val="009C44AB"/>
    <w:rsid w:val="009C68B7"/>
    <w:rsid w:val="009D3805"/>
    <w:rsid w:val="009D445D"/>
    <w:rsid w:val="009F65C6"/>
    <w:rsid w:val="009F70B3"/>
    <w:rsid w:val="00A11301"/>
    <w:rsid w:val="00A13E8B"/>
    <w:rsid w:val="00A17A8B"/>
    <w:rsid w:val="00A451BC"/>
    <w:rsid w:val="00A46E8C"/>
    <w:rsid w:val="00A5431B"/>
    <w:rsid w:val="00A56048"/>
    <w:rsid w:val="00A71266"/>
    <w:rsid w:val="00A83403"/>
    <w:rsid w:val="00A87FB8"/>
    <w:rsid w:val="00AA2E36"/>
    <w:rsid w:val="00AB2637"/>
    <w:rsid w:val="00AB5B2A"/>
    <w:rsid w:val="00AC5A33"/>
    <w:rsid w:val="00AC6DE9"/>
    <w:rsid w:val="00AD55FB"/>
    <w:rsid w:val="00AE2F25"/>
    <w:rsid w:val="00AF29A4"/>
    <w:rsid w:val="00AF6DA3"/>
    <w:rsid w:val="00B04F51"/>
    <w:rsid w:val="00B10411"/>
    <w:rsid w:val="00B17AFB"/>
    <w:rsid w:val="00B26B1E"/>
    <w:rsid w:val="00B26D63"/>
    <w:rsid w:val="00B4427B"/>
    <w:rsid w:val="00B50F5B"/>
    <w:rsid w:val="00B56332"/>
    <w:rsid w:val="00B804D0"/>
    <w:rsid w:val="00B80E05"/>
    <w:rsid w:val="00B87D2F"/>
    <w:rsid w:val="00B905DF"/>
    <w:rsid w:val="00BC1E22"/>
    <w:rsid w:val="00BC4B88"/>
    <w:rsid w:val="00BC74B7"/>
    <w:rsid w:val="00BD1D04"/>
    <w:rsid w:val="00BD7F8D"/>
    <w:rsid w:val="00BE0C8C"/>
    <w:rsid w:val="00BF43BF"/>
    <w:rsid w:val="00BF5F64"/>
    <w:rsid w:val="00C10FFB"/>
    <w:rsid w:val="00C21E39"/>
    <w:rsid w:val="00C2688F"/>
    <w:rsid w:val="00C32031"/>
    <w:rsid w:val="00C36E74"/>
    <w:rsid w:val="00C405FE"/>
    <w:rsid w:val="00C63821"/>
    <w:rsid w:val="00C87B28"/>
    <w:rsid w:val="00C94AD0"/>
    <w:rsid w:val="00CC2E67"/>
    <w:rsid w:val="00CD3678"/>
    <w:rsid w:val="00CD4E31"/>
    <w:rsid w:val="00CD7F45"/>
    <w:rsid w:val="00CE4AE7"/>
    <w:rsid w:val="00CF4B62"/>
    <w:rsid w:val="00CF52FA"/>
    <w:rsid w:val="00D16D2C"/>
    <w:rsid w:val="00D3473E"/>
    <w:rsid w:val="00D63F13"/>
    <w:rsid w:val="00D66819"/>
    <w:rsid w:val="00D70189"/>
    <w:rsid w:val="00D70299"/>
    <w:rsid w:val="00D73157"/>
    <w:rsid w:val="00D74A8B"/>
    <w:rsid w:val="00D97562"/>
    <w:rsid w:val="00DB02DF"/>
    <w:rsid w:val="00DB2F01"/>
    <w:rsid w:val="00DB52A6"/>
    <w:rsid w:val="00DC3355"/>
    <w:rsid w:val="00DC7F4E"/>
    <w:rsid w:val="00DE4598"/>
    <w:rsid w:val="00DE6DC7"/>
    <w:rsid w:val="00DE6EA0"/>
    <w:rsid w:val="00DF4568"/>
    <w:rsid w:val="00E03648"/>
    <w:rsid w:val="00E062E9"/>
    <w:rsid w:val="00E10B62"/>
    <w:rsid w:val="00E13577"/>
    <w:rsid w:val="00E14496"/>
    <w:rsid w:val="00E1659A"/>
    <w:rsid w:val="00E20F6C"/>
    <w:rsid w:val="00E70270"/>
    <w:rsid w:val="00E757C0"/>
    <w:rsid w:val="00E76298"/>
    <w:rsid w:val="00E82A49"/>
    <w:rsid w:val="00E92E0F"/>
    <w:rsid w:val="00EB2432"/>
    <w:rsid w:val="00EB337A"/>
    <w:rsid w:val="00EB3AA4"/>
    <w:rsid w:val="00EB3C02"/>
    <w:rsid w:val="00EB5BCE"/>
    <w:rsid w:val="00ED3E35"/>
    <w:rsid w:val="00EF3C08"/>
    <w:rsid w:val="00F202D7"/>
    <w:rsid w:val="00F2310D"/>
    <w:rsid w:val="00F32E6A"/>
    <w:rsid w:val="00F41F99"/>
    <w:rsid w:val="00F44ACA"/>
    <w:rsid w:val="00F60EC9"/>
    <w:rsid w:val="00F62C16"/>
    <w:rsid w:val="00F727D6"/>
    <w:rsid w:val="00F72C3B"/>
    <w:rsid w:val="00F8227C"/>
    <w:rsid w:val="00FA0E9A"/>
    <w:rsid w:val="00FA2FA2"/>
    <w:rsid w:val="00FD115C"/>
    <w:rsid w:val="00FD12A5"/>
    <w:rsid w:val="00FD1DCE"/>
    <w:rsid w:val="00FD77F6"/>
    <w:rsid w:val="00FE0702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  <w14:docId w14:val="7C0D4998"/>
  <w15:docId w15:val="{3AFF5A97-2FB6-4E69-A1F8-BED1AC13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6853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TextBody"/>
    <w:rsid w:val="00166853"/>
    <w:pPr>
      <w:numPr>
        <w:numId w:val="1"/>
      </w:numPr>
      <w:spacing w:before="280" w:after="280" w:line="240" w:lineRule="atLeast"/>
      <w:outlineLvl w:val="0"/>
    </w:pPr>
    <w:rPr>
      <w:b/>
      <w:bCs/>
      <w:caps/>
      <w:color w:val="1F4F82"/>
      <w:sz w:val="38"/>
      <w:szCs w:val="38"/>
      <w:lang w:val="en-US"/>
    </w:rPr>
  </w:style>
  <w:style w:type="paragraph" w:customStyle="1" w:styleId="21">
    <w:name w:val="Заголовок 21"/>
    <w:basedOn w:val="a"/>
    <w:next w:val="TextBody"/>
    <w:rsid w:val="00166853"/>
    <w:pPr>
      <w:numPr>
        <w:ilvl w:val="1"/>
        <w:numId w:val="1"/>
      </w:numPr>
      <w:spacing w:before="280" w:after="280" w:line="240" w:lineRule="atLeast"/>
      <w:outlineLvl w:val="1"/>
    </w:pPr>
    <w:rPr>
      <w:b/>
      <w:bCs/>
      <w:caps/>
      <w:color w:val="1F4F82"/>
      <w:sz w:val="42"/>
      <w:szCs w:val="42"/>
      <w:lang w:val="en-US"/>
    </w:rPr>
  </w:style>
  <w:style w:type="character" w:customStyle="1" w:styleId="WW8Num1z0">
    <w:name w:val="WW8Num1z0"/>
    <w:rsid w:val="00166853"/>
    <w:rPr>
      <w:rFonts w:ascii="Symbol" w:hAnsi="Symbol" w:cs="Symbol"/>
    </w:rPr>
  </w:style>
  <w:style w:type="character" w:customStyle="1" w:styleId="WW8Num1z2">
    <w:name w:val="WW8Num1z2"/>
    <w:rsid w:val="00166853"/>
    <w:rPr>
      <w:rFonts w:ascii="Courier New" w:hAnsi="Courier New" w:cs="Courier New"/>
    </w:rPr>
  </w:style>
  <w:style w:type="character" w:customStyle="1" w:styleId="WW8Num1z3">
    <w:name w:val="WW8Num1z3"/>
    <w:rsid w:val="00166853"/>
    <w:rPr>
      <w:rFonts w:ascii="Wingdings" w:hAnsi="Wingdings" w:cs="Wingdings"/>
    </w:rPr>
  </w:style>
  <w:style w:type="character" w:customStyle="1" w:styleId="WW8Num2z0">
    <w:name w:val="WW8Num2z0"/>
    <w:rsid w:val="00166853"/>
  </w:style>
  <w:style w:type="character" w:customStyle="1" w:styleId="WW8Num2z1">
    <w:name w:val="WW8Num2z1"/>
    <w:rsid w:val="00166853"/>
  </w:style>
  <w:style w:type="character" w:customStyle="1" w:styleId="WW8Num2z2">
    <w:name w:val="WW8Num2z2"/>
    <w:rsid w:val="00166853"/>
  </w:style>
  <w:style w:type="character" w:customStyle="1" w:styleId="WW8Num2z3">
    <w:name w:val="WW8Num2z3"/>
    <w:rsid w:val="00166853"/>
  </w:style>
  <w:style w:type="character" w:customStyle="1" w:styleId="WW8Num2z4">
    <w:name w:val="WW8Num2z4"/>
    <w:rsid w:val="00166853"/>
  </w:style>
  <w:style w:type="character" w:customStyle="1" w:styleId="WW8Num2z5">
    <w:name w:val="WW8Num2z5"/>
    <w:rsid w:val="00166853"/>
  </w:style>
  <w:style w:type="character" w:customStyle="1" w:styleId="WW8Num2z6">
    <w:name w:val="WW8Num2z6"/>
    <w:rsid w:val="00166853"/>
  </w:style>
  <w:style w:type="character" w:customStyle="1" w:styleId="WW8Num2z7">
    <w:name w:val="WW8Num2z7"/>
    <w:rsid w:val="00166853"/>
  </w:style>
  <w:style w:type="character" w:customStyle="1" w:styleId="WW8Num2z8">
    <w:name w:val="WW8Num2z8"/>
    <w:rsid w:val="00166853"/>
  </w:style>
  <w:style w:type="character" w:customStyle="1" w:styleId="WW8Num3z0">
    <w:name w:val="WW8Num3z0"/>
    <w:rsid w:val="00166853"/>
  </w:style>
  <w:style w:type="character" w:customStyle="1" w:styleId="WW8Num3z1">
    <w:name w:val="WW8Num3z1"/>
    <w:rsid w:val="00166853"/>
  </w:style>
  <w:style w:type="character" w:customStyle="1" w:styleId="WW8Num3z2">
    <w:name w:val="WW8Num3z2"/>
    <w:rsid w:val="00166853"/>
  </w:style>
  <w:style w:type="character" w:customStyle="1" w:styleId="WW8Num3z3">
    <w:name w:val="WW8Num3z3"/>
    <w:rsid w:val="00166853"/>
  </w:style>
  <w:style w:type="character" w:customStyle="1" w:styleId="WW8Num3z4">
    <w:name w:val="WW8Num3z4"/>
    <w:rsid w:val="00166853"/>
  </w:style>
  <w:style w:type="character" w:customStyle="1" w:styleId="WW8Num3z5">
    <w:name w:val="WW8Num3z5"/>
    <w:rsid w:val="00166853"/>
  </w:style>
  <w:style w:type="character" w:customStyle="1" w:styleId="WW8Num3z6">
    <w:name w:val="WW8Num3z6"/>
    <w:rsid w:val="00166853"/>
  </w:style>
  <w:style w:type="character" w:customStyle="1" w:styleId="WW8Num3z7">
    <w:name w:val="WW8Num3z7"/>
    <w:rsid w:val="00166853"/>
  </w:style>
  <w:style w:type="character" w:customStyle="1" w:styleId="WW8Num3z8">
    <w:name w:val="WW8Num3z8"/>
    <w:rsid w:val="00166853"/>
  </w:style>
  <w:style w:type="character" w:customStyle="1" w:styleId="WW8Num4z0">
    <w:name w:val="WW8Num4z0"/>
    <w:rsid w:val="00166853"/>
    <w:rPr>
      <w:rFonts w:ascii="Symbol" w:eastAsia="Times New Roman" w:hAnsi="Symbol" w:cs="Times New Roman"/>
    </w:rPr>
  </w:style>
  <w:style w:type="character" w:customStyle="1" w:styleId="WW8Num4z1">
    <w:name w:val="WW8Num4z1"/>
    <w:rsid w:val="00166853"/>
    <w:rPr>
      <w:rFonts w:ascii="Courier New" w:hAnsi="Courier New" w:cs="Courier New"/>
    </w:rPr>
  </w:style>
  <w:style w:type="character" w:customStyle="1" w:styleId="WW8Num4z2">
    <w:name w:val="WW8Num4z2"/>
    <w:rsid w:val="00166853"/>
    <w:rPr>
      <w:rFonts w:ascii="Wingdings" w:hAnsi="Wingdings" w:cs="Wingdings"/>
    </w:rPr>
  </w:style>
  <w:style w:type="character" w:customStyle="1" w:styleId="WW8Num4z3">
    <w:name w:val="WW8Num4z3"/>
    <w:rsid w:val="00166853"/>
    <w:rPr>
      <w:rFonts w:ascii="Symbol" w:hAnsi="Symbol" w:cs="Symbol"/>
    </w:rPr>
  </w:style>
  <w:style w:type="character" w:customStyle="1" w:styleId="WW8Num5z0">
    <w:name w:val="WW8Num5z0"/>
    <w:rsid w:val="00166853"/>
    <w:rPr>
      <w:rFonts w:ascii="Wingdings" w:hAnsi="Wingdings" w:cs="Wingdings"/>
      <w:sz w:val="20"/>
    </w:rPr>
  </w:style>
  <w:style w:type="character" w:customStyle="1" w:styleId="1">
    <w:name w:val="Основной шрифт абзаца1"/>
    <w:rsid w:val="00166853"/>
  </w:style>
  <w:style w:type="character" w:customStyle="1" w:styleId="InternetLink">
    <w:name w:val="Internet Link"/>
    <w:rsid w:val="00166853"/>
    <w:rPr>
      <w:color w:val="0000FF"/>
      <w:u w:val="single"/>
    </w:rPr>
  </w:style>
  <w:style w:type="character" w:customStyle="1" w:styleId="a3">
    <w:name w:val="Верхний колонтитул Знак"/>
    <w:uiPriority w:val="99"/>
    <w:rsid w:val="00166853"/>
    <w:rPr>
      <w:sz w:val="24"/>
      <w:szCs w:val="24"/>
    </w:rPr>
  </w:style>
  <w:style w:type="character" w:customStyle="1" w:styleId="StrongEmphasis">
    <w:name w:val="Strong Emphasis"/>
    <w:rsid w:val="00166853"/>
    <w:rPr>
      <w:b/>
      <w:bCs/>
    </w:rPr>
  </w:style>
  <w:style w:type="character" w:styleId="a4">
    <w:name w:val="Emphasis"/>
    <w:rsid w:val="00166853"/>
    <w:rPr>
      <w:i/>
      <w:iCs/>
    </w:rPr>
  </w:style>
  <w:style w:type="character" w:customStyle="1" w:styleId="a5">
    <w:name w:val="Название Знак"/>
    <w:rsid w:val="00166853"/>
    <w:rPr>
      <w:rFonts w:ascii="Cambria" w:hAnsi="Cambria" w:cs="Cambria"/>
      <w:b/>
      <w:bCs/>
      <w:sz w:val="32"/>
      <w:szCs w:val="32"/>
    </w:rPr>
  </w:style>
  <w:style w:type="character" w:customStyle="1" w:styleId="subtitlegrayfont1">
    <w:name w:val="subtitlegrayfont1"/>
    <w:rsid w:val="00166853"/>
    <w:rPr>
      <w:rFonts w:ascii="Arial" w:hAnsi="Arial" w:cs="Arial"/>
      <w:b/>
      <w:bCs/>
      <w:color w:val="666666"/>
      <w:sz w:val="14"/>
      <w:szCs w:val="14"/>
    </w:rPr>
  </w:style>
  <w:style w:type="character" w:customStyle="1" w:styleId="10">
    <w:name w:val="Заголовок 1 Знак"/>
    <w:rsid w:val="00166853"/>
    <w:rPr>
      <w:b/>
      <w:bCs/>
      <w:caps/>
      <w:color w:val="1F4F82"/>
      <w:sz w:val="38"/>
      <w:szCs w:val="38"/>
    </w:rPr>
  </w:style>
  <w:style w:type="character" w:customStyle="1" w:styleId="2">
    <w:name w:val="Заголовок 2 Знак"/>
    <w:rsid w:val="00166853"/>
    <w:rPr>
      <w:b/>
      <w:bCs/>
      <w:caps/>
      <w:color w:val="1F4F82"/>
      <w:sz w:val="42"/>
      <w:szCs w:val="42"/>
    </w:rPr>
  </w:style>
  <w:style w:type="character" w:customStyle="1" w:styleId="formataddress">
    <w:name w:val="format_address"/>
    <w:basedOn w:val="1"/>
    <w:rsid w:val="00166853"/>
  </w:style>
  <w:style w:type="character" w:customStyle="1" w:styleId="street-address">
    <w:name w:val="street-address"/>
    <w:basedOn w:val="1"/>
    <w:rsid w:val="00166853"/>
  </w:style>
  <w:style w:type="character" w:customStyle="1" w:styleId="mw-headline">
    <w:name w:val="mw-headline"/>
    <w:basedOn w:val="1"/>
    <w:rsid w:val="00166853"/>
  </w:style>
  <w:style w:type="character" w:customStyle="1" w:styleId="mw-editsection">
    <w:name w:val="mw-editsection"/>
    <w:basedOn w:val="1"/>
    <w:rsid w:val="00166853"/>
  </w:style>
  <w:style w:type="character" w:customStyle="1" w:styleId="mw-editsection-bracket">
    <w:name w:val="mw-editsection-bracket"/>
    <w:basedOn w:val="1"/>
    <w:rsid w:val="00166853"/>
  </w:style>
  <w:style w:type="character" w:customStyle="1" w:styleId="mw-editsection-divider">
    <w:name w:val="mw-editsection-divider"/>
    <w:basedOn w:val="1"/>
    <w:rsid w:val="00166853"/>
  </w:style>
  <w:style w:type="character" w:customStyle="1" w:styleId="textcop1">
    <w:name w:val="textcop1"/>
    <w:rsid w:val="00166853"/>
    <w:rPr>
      <w:rFonts w:ascii="Arial" w:hAnsi="Arial" w:cs="Arial"/>
      <w:color w:val="000000"/>
      <w:sz w:val="19"/>
      <w:szCs w:val="19"/>
    </w:rPr>
  </w:style>
  <w:style w:type="character" w:customStyle="1" w:styleId="b-serp-urlitem1">
    <w:name w:val="b-serp-url__item1"/>
    <w:rsid w:val="00166853"/>
    <w:rPr>
      <w:vanish w:val="0"/>
    </w:rPr>
  </w:style>
  <w:style w:type="character" w:customStyle="1" w:styleId="b-serp-urlmark1">
    <w:name w:val="b-serp-url__mark1"/>
    <w:rsid w:val="00166853"/>
    <w:rPr>
      <w:rFonts w:ascii="Verdana" w:hAnsi="Verdana" w:cs="Verdana"/>
    </w:rPr>
  </w:style>
  <w:style w:type="character" w:customStyle="1" w:styleId="b-serp-itemlinks-item1">
    <w:name w:val="b-serp-item__links-item1"/>
    <w:basedOn w:val="1"/>
    <w:rsid w:val="00166853"/>
  </w:style>
  <w:style w:type="character" w:customStyle="1" w:styleId="VisitedInternetLink">
    <w:name w:val="Visited Internet Link"/>
    <w:rsid w:val="00166853"/>
    <w:rPr>
      <w:color w:val="800080"/>
      <w:u w:val="single"/>
    </w:rPr>
  </w:style>
  <w:style w:type="character" w:customStyle="1" w:styleId="12">
    <w:name w:val="Номер страницы1"/>
    <w:rsid w:val="00166853"/>
  </w:style>
  <w:style w:type="paragraph" w:customStyle="1" w:styleId="Heading">
    <w:name w:val="Heading"/>
    <w:basedOn w:val="a"/>
    <w:next w:val="a"/>
    <w:rsid w:val="00166853"/>
    <w:pPr>
      <w:spacing w:before="240" w:after="60" w:line="276" w:lineRule="auto"/>
      <w:jc w:val="center"/>
    </w:pPr>
    <w:rPr>
      <w:rFonts w:ascii="Cambria" w:hAnsi="Cambria" w:cs="Cambria"/>
      <w:b/>
      <w:bCs/>
      <w:sz w:val="32"/>
      <w:szCs w:val="32"/>
      <w:lang w:val="en-US"/>
    </w:rPr>
  </w:style>
  <w:style w:type="paragraph" w:customStyle="1" w:styleId="TextBody">
    <w:name w:val="Text Body"/>
    <w:basedOn w:val="a"/>
    <w:rsid w:val="00166853"/>
    <w:pPr>
      <w:spacing w:after="140" w:line="288" w:lineRule="auto"/>
    </w:pPr>
  </w:style>
  <w:style w:type="paragraph" w:styleId="a6">
    <w:name w:val="List"/>
    <w:basedOn w:val="TextBody"/>
    <w:rsid w:val="00166853"/>
  </w:style>
  <w:style w:type="paragraph" w:customStyle="1" w:styleId="13">
    <w:name w:val="Название объекта1"/>
    <w:basedOn w:val="a"/>
    <w:rsid w:val="001668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66853"/>
    <w:pPr>
      <w:suppressLineNumbers/>
    </w:pPr>
  </w:style>
  <w:style w:type="paragraph" w:styleId="a7">
    <w:name w:val="Balloon Text"/>
    <w:basedOn w:val="a"/>
    <w:rsid w:val="00166853"/>
    <w:rPr>
      <w:rFonts w:ascii="Tahoma" w:hAnsi="Tahoma" w:cs="Tahoma"/>
      <w:sz w:val="16"/>
      <w:szCs w:val="16"/>
    </w:rPr>
  </w:style>
  <w:style w:type="paragraph" w:customStyle="1" w:styleId="14">
    <w:name w:val="Верхний колонтитул1"/>
    <w:basedOn w:val="a"/>
    <w:rsid w:val="00166853"/>
    <w:pPr>
      <w:tabs>
        <w:tab w:val="center" w:pos="4677"/>
        <w:tab w:val="right" w:pos="9355"/>
      </w:tabs>
    </w:pPr>
    <w:rPr>
      <w:lang w:val="en-US"/>
    </w:rPr>
  </w:style>
  <w:style w:type="paragraph" w:styleId="a8">
    <w:name w:val="Normal (Web)"/>
    <w:basedOn w:val="a"/>
    <w:uiPriority w:val="99"/>
    <w:rsid w:val="00166853"/>
    <w:pPr>
      <w:spacing w:before="280" w:after="280"/>
    </w:pPr>
  </w:style>
  <w:style w:type="paragraph" w:customStyle="1" w:styleId="Default">
    <w:name w:val="Default"/>
    <w:rsid w:val="00166853"/>
    <w:pPr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customStyle="1" w:styleId="FrameContents">
    <w:name w:val="Frame Contents"/>
    <w:basedOn w:val="a"/>
    <w:rsid w:val="00166853"/>
  </w:style>
  <w:style w:type="numbering" w:customStyle="1" w:styleId="WW8Num1">
    <w:name w:val="WW8Num1"/>
    <w:rsid w:val="00166853"/>
  </w:style>
  <w:style w:type="numbering" w:customStyle="1" w:styleId="WW8Num2">
    <w:name w:val="WW8Num2"/>
    <w:rsid w:val="00166853"/>
  </w:style>
  <w:style w:type="numbering" w:customStyle="1" w:styleId="WW8Num3">
    <w:name w:val="WW8Num3"/>
    <w:rsid w:val="00166853"/>
  </w:style>
  <w:style w:type="numbering" w:customStyle="1" w:styleId="WW8Num4">
    <w:name w:val="WW8Num4"/>
    <w:rsid w:val="00166853"/>
  </w:style>
  <w:style w:type="numbering" w:customStyle="1" w:styleId="WW8Num5">
    <w:name w:val="WW8Num5"/>
    <w:rsid w:val="00166853"/>
  </w:style>
  <w:style w:type="character" w:styleId="a9">
    <w:name w:val="Hyperlink"/>
    <w:basedOn w:val="a0"/>
    <w:uiPriority w:val="99"/>
    <w:unhideWhenUsed/>
    <w:rsid w:val="00213FA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13FAF"/>
    <w:rPr>
      <w:color w:val="800080" w:themeColor="followedHyperlink"/>
      <w:u w:val="single"/>
    </w:rPr>
  </w:style>
  <w:style w:type="paragraph" w:styleId="ab">
    <w:name w:val="header"/>
    <w:basedOn w:val="a"/>
    <w:link w:val="15"/>
    <w:uiPriority w:val="99"/>
    <w:unhideWhenUsed/>
    <w:rsid w:val="00EB5BCE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b"/>
    <w:uiPriority w:val="99"/>
    <w:rsid w:val="00EB5BCE"/>
    <w:rPr>
      <w:rFonts w:ascii="Times New Roman" w:eastAsia="Times New Roman" w:hAnsi="Times New Roman" w:cs="Times New Roman"/>
      <w:lang w:val="ru-RU" w:bidi="ar-SA"/>
    </w:rPr>
  </w:style>
  <w:style w:type="paragraph" w:styleId="ac">
    <w:name w:val="footer"/>
    <w:basedOn w:val="a"/>
    <w:link w:val="ad"/>
    <w:uiPriority w:val="99"/>
    <w:unhideWhenUsed/>
    <w:rsid w:val="00EB5B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5BCE"/>
    <w:rPr>
      <w:rFonts w:ascii="Times New Roman" w:eastAsia="Times New Roman" w:hAnsi="Times New Roman" w:cs="Times New Roman"/>
      <w:lang w:val="ru-RU" w:bidi="ar-SA"/>
    </w:rPr>
  </w:style>
  <w:style w:type="character" w:customStyle="1" w:styleId="apple-converted-space">
    <w:name w:val="apple-converted-space"/>
    <w:basedOn w:val="a0"/>
    <w:rsid w:val="007701F1"/>
  </w:style>
  <w:style w:type="character" w:customStyle="1" w:styleId="mail-ui-link">
    <w:name w:val="mail-ui-link"/>
    <w:basedOn w:val="a0"/>
    <w:rsid w:val="0043167D"/>
  </w:style>
  <w:style w:type="paragraph" w:customStyle="1" w:styleId="western">
    <w:name w:val="western"/>
    <w:basedOn w:val="a"/>
    <w:rsid w:val="006F0168"/>
    <w:pPr>
      <w:suppressAutoHyphens w:val="0"/>
      <w:spacing w:before="100" w:beforeAutospacing="1" w:after="100" w:afterAutospacing="1"/>
    </w:pPr>
    <w:rPr>
      <w:rFonts w:eastAsia="DejaVu Sans"/>
      <w:lang w:eastAsia="ru-RU"/>
    </w:rPr>
  </w:style>
  <w:style w:type="table" w:styleId="ae">
    <w:name w:val="Table Grid"/>
    <w:basedOn w:val="a1"/>
    <w:uiPriority w:val="59"/>
    <w:rsid w:val="0087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5A4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0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655570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4198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rubezhexp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rubezhexpo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17</cp:revision>
  <cp:lastPrinted>2019-10-16T14:24:00Z</cp:lastPrinted>
  <dcterms:created xsi:type="dcterms:W3CDTF">2019-10-01T12:01:00Z</dcterms:created>
  <dcterms:modified xsi:type="dcterms:W3CDTF">2019-10-16T14:24:00Z</dcterms:modified>
  <dc:language>en-US</dc:language>
</cp:coreProperties>
</file>